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28EC" w14:textId="77777777" w:rsidR="00892B3E" w:rsidRPr="000D2EBA" w:rsidRDefault="00000000" w:rsidP="00EE1B35">
      <w:r>
        <w:rPr>
          <w:noProof/>
          <w:lang w:eastAsia="en-NZ"/>
        </w:rPr>
        <w:pict w14:anchorId="664ACEF8">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C41D6BC" w14:textId="77777777" w:rsidR="003445F9" w:rsidRPr="00035744" w:rsidRDefault="003445F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4D7C916" w14:textId="77777777" w:rsidR="003445F9" w:rsidRPr="00035744" w:rsidRDefault="003445F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A58C3C5" w14:textId="77777777" w:rsidR="006C5D0E" w:rsidRDefault="006C5D0E" w:rsidP="006C5D0E"/>
    <w:p w14:paraId="7A5B34D4" w14:textId="77777777" w:rsidR="006C5D0E" w:rsidRDefault="006C5D0E" w:rsidP="006C5D0E"/>
    <w:p w14:paraId="1806A82C" w14:textId="77777777" w:rsidR="006C5D0E" w:rsidRDefault="006C5D0E" w:rsidP="006C5D0E"/>
    <w:p w14:paraId="526E5CE6" w14:textId="77777777" w:rsidR="006C5D0E" w:rsidRDefault="006C5D0E" w:rsidP="00057392"/>
    <w:p w14:paraId="6EEED73E" w14:textId="77777777" w:rsidR="006C5D0E" w:rsidRDefault="006C5D0E" w:rsidP="006C5D0E"/>
    <w:p w14:paraId="5BC450BF" w14:textId="77777777" w:rsidR="00F27C34" w:rsidRDefault="00F27C34" w:rsidP="006C5D0E"/>
    <w:p w14:paraId="155A8688" w14:textId="77777777" w:rsidR="00F27C34" w:rsidRDefault="00F27C34" w:rsidP="006C5D0E"/>
    <w:p w14:paraId="4CE7CC66" w14:textId="77777777" w:rsidR="00F27C34" w:rsidRDefault="00F27C34" w:rsidP="006C5D0E"/>
    <w:p w14:paraId="73993959" w14:textId="0C88A87A" w:rsidR="006C5D0E" w:rsidRPr="009452AB" w:rsidRDefault="009452AB" w:rsidP="006C5D0E">
      <w:pPr>
        <w:rPr>
          <w:rStyle w:val="xStyle14ptBold"/>
          <w:rFonts w:eastAsia="Times New Roman"/>
          <w:color w:val="FF0000"/>
          <w:szCs w:val="20"/>
        </w:rPr>
      </w:pPr>
      <w:r w:rsidRPr="009452AB">
        <w:rPr>
          <w:rStyle w:val="xStyle14ptBold"/>
          <w:rFonts w:eastAsia="Times New Roman"/>
          <w:color w:val="FF0000"/>
          <w:szCs w:val="20"/>
        </w:rPr>
        <w:t>EXPIRED</w:t>
      </w:r>
    </w:p>
    <w:p w14:paraId="5839F26F"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E7745" w:rsidRPr="00CE7745">
            <w:rPr>
              <w:rStyle w:val="CommentReference"/>
              <w:rFonts w:ascii="Calibri" w:hAnsi="Calibri"/>
              <w:sz w:val="28"/>
            </w:rPr>
            <w:t>91044 Version 3</w:t>
          </w:r>
        </w:sdtContent>
      </w:sdt>
    </w:p>
    <w:p w14:paraId="421663C4"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3A7BD0">
            <w:rPr>
              <w:rStyle w:val="VPField14pt"/>
            </w:rPr>
            <w:t>Undertake brief development to address a need or opportunity</w:t>
          </w:r>
        </w:sdtContent>
      </w:sdt>
    </w:p>
    <w:p w14:paraId="6FFE2F1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0560895A"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D332A1">
            <w:rPr>
              <w:rStyle w:val="VPField14pt"/>
            </w:rPr>
            <w:t>4</w:t>
          </w:r>
        </w:sdtContent>
      </w:sdt>
    </w:p>
    <w:p w14:paraId="6382040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CF03BC" w:rsidRPr="00642640">
            <w:rPr>
              <w:rStyle w:val="VPField14pt"/>
            </w:rPr>
            <w:t>Farm security</w:t>
          </w:r>
        </w:sdtContent>
      </w:sdt>
    </w:p>
    <w:p w14:paraId="0DE0910E"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A7BD0">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3A7BD0">
            <w:rPr>
              <w:rStyle w:val="VPField14pt"/>
            </w:rPr>
            <w:t>1</w:t>
          </w:r>
          <w:r w:rsidR="00A556AC">
            <w:rPr>
              <w:rStyle w:val="VPField14pt"/>
            </w:rPr>
            <w:t xml:space="preserve"> v2</w:t>
          </w:r>
        </w:sdtContent>
      </w:sdt>
    </w:p>
    <w:p w14:paraId="7B296EC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F03BC">
            <w:rPr>
              <w:rStyle w:val="VPField14pt"/>
            </w:rPr>
            <w:t>Primary Industries</w:t>
          </w:r>
        </w:sdtContent>
      </w:sdt>
    </w:p>
    <w:p w14:paraId="7F8B6D9B" w14:textId="77777777" w:rsidR="007534F7" w:rsidRPr="00F27C34" w:rsidRDefault="007534F7" w:rsidP="006C5D0E">
      <w:pPr>
        <w:tabs>
          <w:tab w:val="left" w:pos="2835"/>
        </w:tabs>
        <w:rPr>
          <w:rStyle w:val="xStyle14pt"/>
        </w:rPr>
      </w:pPr>
    </w:p>
    <w:p w14:paraId="22F8BED5" w14:textId="77777777" w:rsidR="004B6469" w:rsidRPr="00F27C34" w:rsidRDefault="004B6469" w:rsidP="006C5D0E">
      <w:pPr>
        <w:tabs>
          <w:tab w:val="left" w:pos="2835"/>
        </w:tabs>
        <w:rPr>
          <w:rStyle w:val="xStyle14pt"/>
        </w:rPr>
      </w:pPr>
    </w:p>
    <w:p w14:paraId="3BBDBE08"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7798E57" w14:textId="77777777" w:rsidTr="00F6222A">
        <w:trPr>
          <w:trHeight w:val="317"/>
        </w:trPr>
        <w:tc>
          <w:tcPr>
            <w:tcW w:w="1615" w:type="pct"/>
            <w:shd w:val="clear" w:color="auto" w:fill="auto"/>
          </w:tcPr>
          <w:p w14:paraId="79300BC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340A716" w14:textId="77777777" w:rsidR="00CE7745" w:rsidRPr="00F6222A" w:rsidRDefault="00CE7745" w:rsidP="00CE7745">
            <w:pPr>
              <w:rPr>
                <w:lang w:val="en-GB"/>
              </w:rPr>
            </w:pPr>
            <w:r>
              <w:rPr>
                <w:lang w:val="en-GB"/>
              </w:rPr>
              <w:t>February</w:t>
            </w:r>
            <w:r w:rsidRPr="00F6222A">
              <w:rPr>
                <w:lang w:val="en-GB"/>
              </w:rPr>
              <w:t xml:space="preserve"> </w:t>
            </w:r>
            <w:r>
              <w:rPr>
                <w:lang w:val="en-GB"/>
              </w:rPr>
              <w:t>2015 Version 2</w:t>
            </w:r>
          </w:p>
          <w:p w14:paraId="2256D016" w14:textId="77777777" w:rsidR="00F6222A" w:rsidRPr="00F6222A" w:rsidRDefault="00F6222A" w:rsidP="00CE7745">
            <w:pPr>
              <w:rPr>
                <w:lang w:val="en-GB"/>
              </w:rPr>
            </w:pPr>
            <w:r w:rsidRPr="00F6222A">
              <w:rPr>
                <w:lang w:val="en-GB"/>
              </w:rPr>
              <w:t xml:space="preserve">To support internal assessment from </w:t>
            </w:r>
            <w:r>
              <w:rPr>
                <w:lang w:val="en-GB"/>
              </w:rPr>
              <w:t>201</w:t>
            </w:r>
            <w:r w:rsidR="00CE7745">
              <w:rPr>
                <w:lang w:val="en-GB"/>
              </w:rPr>
              <w:t>5</w:t>
            </w:r>
          </w:p>
        </w:tc>
      </w:tr>
      <w:tr w:rsidR="007534F7" w:rsidRPr="00A24B20" w14:paraId="5214F5C6" w14:textId="77777777" w:rsidTr="007534F7">
        <w:trPr>
          <w:trHeight w:val="317"/>
        </w:trPr>
        <w:tc>
          <w:tcPr>
            <w:tcW w:w="1615" w:type="pct"/>
            <w:shd w:val="clear" w:color="auto" w:fill="auto"/>
          </w:tcPr>
          <w:p w14:paraId="0D56A235" w14:textId="77777777" w:rsidR="007534F7" w:rsidRPr="00A24B20" w:rsidRDefault="007534F7" w:rsidP="007534F7">
            <w:r w:rsidRPr="00A24B20">
              <w:rPr>
                <w:lang w:val="en-GB"/>
              </w:rPr>
              <w:t>Quality assurance status</w:t>
            </w:r>
          </w:p>
        </w:tc>
        <w:tc>
          <w:tcPr>
            <w:tcW w:w="3385" w:type="pct"/>
            <w:shd w:val="clear" w:color="auto" w:fill="auto"/>
          </w:tcPr>
          <w:p w14:paraId="4F9995CF" w14:textId="77777777" w:rsidR="007534F7" w:rsidRPr="00A24B20" w:rsidRDefault="007534F7" w:rsidP="00CE774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E7745">
              <w:t>02</w:t>
            </w:r>
            <w:r w:rsidRPr="0031555D">
              <w:t>-201</w:t>
            </w:r>
            <w:r w:rsidR="00CE7745">
              <w:t>5</w:t>
            </w:r>
            <w:r w:rsidRPr="0031555D">
              <w:t>-</w:t>
            </w:r>
            <w:r w:rsidR="00563EEB">
              <w:t>91044</w:t>
            </w:r>
            <w:r w:rsidRPr="0031555D">
              <w:t>-</w:t>
            </w:r>
            <w:r w:rsidR="00CE7745">
              <w:t>02</w:t>
            </w:r>
            <w:r w:rsidRPr="0031555D">
              <w:t>-</w:t>
            </w:r>
            <w:r w:rsidR="00563EEB">
              <w:t>7</w:t>
            </w:r>
            <w:r w:rsidR="00CE7745">
              <w:t>349</w:t>
            </w:r>
          </w:p>
        </w:tc>
      </w:tr>
      <w:sdt>
        <w:sdtPr>
          <w:id w:val="54382192"/>
          <w:lock w:val="sdtContentLocked"/>
          <w:placeholder>
            <w:docPart w:val="DefaultPlaceholder_22675703"/>
          </w:placeholder>
        </w:sdtPr>
        <w:sdtContent>
          <w:tr w:rsidR="007534F7" w:rsidRPr="00A24B20" w14:paraId="00AA1B63" w14:textId="77777777" w:rsidTr="007534F7">
            <w:trPr>
              <w:trHeight w:val="379"/>
            </w:trPr>
            <w:tc>
              <w:tcPr>
                <w:tcW w:w="1615" w:type="pct"/>
                <w:shd w:val="clear" w:color="auto" w:fill="auto"/>
              </w:tcPr>
              <w:p w14:paraId="09258307" w14:textId="77777777" w:rsidR="007534F7" w:rsidRPr="00A24B20" w:rsidRDefault="007534F7" w:rsidP="007534F7">
                <w:r w:rsidRPr="00A24B20">
                  <w:t>Authenticity of evidence</w:t>
                </w:r>
              </w:p>
            </w:tc>
            <w:tc>
              <w:tcPr>
                <w:tcW w:w="3385" w:type="pct"/>
                <w:shd w:val="clear" w:color="auto" w:fill="auto"/>
              </w:tcPr>
              <w:p w14:paraId="7F204BB3"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505200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8E967F4"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D45BDF4" w14:textId="77777777" w:rsidR="0007554D" w:rsidRDefault="0007554D" w:rsidP="0007554D">
      <w:pPr>
        <w:pStyle w:val="VPARBoxedHeading"/>
      </w:pPr>
      <w:r>
        <w:lastRenderedPageBreak/>
        <w:t>Vocational Pathway Assessment Resource</w:t>
      </w:r>
    </w:p>
    <w:p w14:paraId="07951578"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1C6DA2">
            <w:t>44</w:t>
          </w:r>
        </w:sdtContent>
      </w:sdt>
    </w:p>
    <w:p w14:paraId="7D6553E3"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1C6DA2">
            <w:t>Undertake brief development to address a need or opportunity</w:t>
          </w:r>
        </w:sdtContent>
      </w:sdt>
    </w:p>
    <w:p w14:paraId="33502D9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25F2CD82"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4629B">
            <w:t>4</w:t>
          </w:r>
        </w:sdtContent>
      </w:sdt>
    </w:p>
    <w:p w14:paraId="6EC2B62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CF03BC">
            <w:t>Farm security</w:t>
          </w:r>
        </w:sdtContent>
      </w:sdt>
    </w:p>
    <w:p w14:paraId="3ED33D1A"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C6DA2">
            <w:t>Generic</w:t>
          </w:r>
          <w:r w:rsidR="005758AA">
            <w:t xml:space="preserve"> Technolog</w:t>
          </w:r>
          <w:r w:rsidR="001C6DA2">
            <w:t>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1C6DA2">
            <w:t>1</w:t>
          </w:r>
          <w:r w:rsidR="00A556AC">
            <w:t xml:space="preserve"> v2</w:t>
          </w:r>
        </w:sdtContent>
      </w:sdt>
    </w:p>
    <w:p w14:paraId="48DBF22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CF03BC">
            <w:t>Primary Industries</w:t>
          </w:r>
        </w:sdtContent>
      </w:sdt>
    </w:p>
    <w:p w14:paraId="38E6791F" w14:textId="77777777" w:rsidR="00E053F6" w:rsidRDefault="00E053F6" w:rsidP="002E5928">
      <w:pPr>
        <w:pStyle w:val="VPAELBannerAfter8pt"/>
      </w:pPr>
      <w:r>
        <w:t>Learner instructions</w:t>
      </w:r>
    </w:p>
    <w:p w14:paraId="7CC16CC1" w14:textId="77777777" w:rsidR="00E053F6" w:rsidRDefault="00E053F6" w:rsidP="00E053F6">
      <w:pPr>
        <w:pStyle w:val="Heading1"/>
      </w:pPr>
      <w:r>
        <w:t>Introduction</w:t>
      </w:r>
    </w:p>
    <w:p w14:paraId="237627CB" w14:textId="77777777" w:rsidR="007B18FF" w:rsidRDefault="00993033" w:rsidP="005876F3">
      <w:r w:rsidRPr="00993033">
        <w:t xml:space="preserve">This assessment activity requires you </w:t>
      </w:r>
      <w:r w:rsidR="007B18FF">
        <w:t xml:space="preserve">to </w:t>
      </w:r>
      <w:r w:rsidR="007B18FF">
        <w:rPr>
          <w:szCs w:val="22"/>
          <w:lang w:eastAsia="en-GB"/>
        </w:rPr>
        <w:t xml:space="preserve">develop a brief </w:t>
      </w:r>
      <w:r w:rsidR="00C03DB2">
        <w:rPr>
          <w:rFonts w:cstheme="minorHAnsi"/>
        </w:rPr>
        <w:t>for a farm security system</w:t>
      </w:r>
      <w:r w:rsidR="007B18FF">
        <w:t>.</w:t>
      </w:r>
    </w:p>
    <w:p w14:paraId="06E15E02" w14:textId="77777777" w:rsidR="00E30249" w:rsidRPr="00B7534D" w:rsidRDefault="00A77548" w:rsidP="00E30249">
      <w:pPr>
        <w:rPr>
          <w:lang w:val="en-AU"/>
        </w:rPr>
      </w:pPr>
      <w:r w:rsidRPr="006D24EA">
        <w:t xml:space="preserve">You are going to be assessed on </w:t>
      </w:r>
      <w:r w:rsidR="007B18FF">
        <w:t>how comprehensively</w:t>
      </w:r>
      <w:r w:rsidR="007B18FF">
        <w:rPr>
          <w:lang w:eastAsia="en-NZ"/>
        </w:rPr>
        <w:t xml:space="preserve"> you </w:t>
      </w:r>
      <w:r w:rsidR="00993033">
        <w:rPr>
          <w:lang w:eastAsia="en-NZ"/>
        </w:rPr>
        <w:t>undertak</w:t>
      </w:r>
      <w:r w:rsidR="007B18FF">
        <w:rPr>
          <w:lang w:eastAsia="en-NZ"/>
        </w:rPr>
        <w:t>e</w:t>
      </w:r>
      <w:r w:rsidR="00993033">
        <w:rPr>
          <w:lang w:eastAsia="en-NZ"/>
        </w:rPr>
        <w:t xml:space="preserve"> brief development to address a need or opportunity</w:t>
      </w:r>
      <w:r w:rsidR="006D24EA" w:rsidRPr="002831CC">
        <w:t xml:space="preserve">. You </w:t>
      </w:r>
      <w:r w:rsidR="006D24EA" w:rsidRPr="002831CC">
        <w:rPr>
          <w:rFonts w:ascii="Calibri" w:eastAsia="Times New Roman" w:hAnsi="Calibri" w:cs="Arial"/>
          <w:lang w:val="en-AU" w:eastAsia="en-NZ"/>
        </w:rPr>
        <w:t>need</w:t>
      </w:r>
      <w:r w:rsidR="00EF7A8A" w:rsidRPr="002831CC">
        <w:rPr>
          <w:rFonts w:ascii="Calibri" w:eastAsia="Times New Roman" w:hAnsi="Calibri" w:cs="Arial"/>
          <w:lang w:val="en-AU" w:eastAsia="en-NZ"/>
        </w:rPr>
        <w:t xml:space="preserve"> to show that you </w:t>
      </w:r>
      <w:r w:rsidR="00E30249" w:rsidRPr="002831CC">
        <w:rPr>
          <w:rFonts w:ascii="Calibri" w:eastAsia="Times New Roman" w:hAnsi="Calibri" w:cs="Arial"/>
          <w:lang w:val="en-AU" w:eastAsia="en-NZ"/>
        </w:rPr>
        <w:t>can</w:t>
      </w:r>
      <w:r w:rsidR="00EF7A8A" w:rsidRPr="002831CC">
        <w:rPr>
          <w:rFonts w:ascii="Calibri" w:eastAsia="Times New Roman" w:hAnsi="Calibri" w:cs="Arial"/>
          <w:lang w:val="en-AU" w:eastAsia="en-NZ"/>
        </w:rPr>
        <w:t xml:space="preserve"> </w:t>
      </w:r>
      <w:r w:rsidR="00993033">
        <w:rPr>
          <w:rFonts w:cstheme="minorHAnsi"/>
          <w:lang w:val="en-AU"/>
        </w:rPr>
        <w:t>justify why a particular outcome should be developed, and why the</w:t>
      </w:r>
      <w:r w:rsidR="00551CAD">
        <w:rPr>
          <w:rFonts w:cstheme="minorHAnsi"/>
          <w:lang w:val="en-AU"/>
        </w:rPr>
        <w:t xml:space="preserve"> identified</w:t>
      </w:r>
      <w:r w:rsidR="00993033">
        <w:rPr>
          <w:rFonts w:cstheme="minorHAnsi"/>
          <w:lang w:val="en-AU"/>
        </w:rPr>
        <w:t xml:space="preserve"> physical and functional attributes are needed for the outcome</w:t>
      </w:r>
      <w:r w:rsidR="00E30249">
        <w:rPr>
          <w:lang w:val="en-GB"/>
        </w:rPr>
        <w:t>.</w:t>
      </w:r>
    </w:p>
    <w:p w14:paraId="0EE01C3D"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6A81BC3" w14:textId="77777777" w:rsidR="002831CC" w:rsidRDefault="00B320A2" w:rsidP="004F7112">
      <w:pPr>
        <w:pStyle w:val="VPAnnotationsbox"/>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r w:rsidR="00FF27B6">
        <w:t xml:space="preserve"> </w:t>
      </w:r>
    </w:p>
    <w:p w14:paraId="3A3DEC3F" w14:textId="77777777" w:rsidR="00E053F6" w:rsidRDefault="00B320A2" w:rsidP="00B320A2">
      <w:pPr>
        <w:pStyle w:val="Heading1"/>
      </w:pPr>
      <w:r>
        <w:t>Task</w:t>
      </w:r>
    </w:p>
    <w:p w14:paraId="749CEFA5" w14:textId="77777777" w:rsidR="007933BE" w:rsidRDefault="00642640" w:rsidP="00993033">
      <w:pPr>
        <w:rPr>
          <w:lang w:val="en-AU"/>
        </w:rPr>
      </w:pPr>
      <w:r w:rsidRPr="00642640">
        <w:t xml:space="preserve">Undertake research to explore the context </w:t>
      </w:r>
      <w:r w:rsidR="00C03DB2">
        <w:t xml:space="preserve">and issue </w:t>
      </w:r>
      <w:r w:rsidR="00993033" w:rsidRPr="00642640">
        <w:t xml:space="preserve">of </w:t>
      </w:r>
      <w:r w:rsidR="00C03DB2">
        <w:t xml:space="preserve">farm </w:t>
      </w:r>
      <w:r w:rsidR="006C4AAA" w:rsidRPr="00642640">
        <w:t>security</w:t>
      </w:r>
      <w:r w:rsidR="00C03DB2">
        <w:t>. This may involve interviewing the key stakeholder, for example the farmer</w:t>
      </w:r>
      <w:r w:rsidR="008B3592" w:rsidRPr="00642640">
        <w:t>,</w:t>
      </w:r>
      <w:r w:rsidR="00993033" w:rsidRPr="00642640">
        <w:t xml:space="preserve"> and </w:t>
      </w:r>
      <w:r w:rsidR="00C03DB2">
        <w:t>establishing concerns regarding farm security.</w:t>
      </w:r>
    </w:p>
    <w:p w14:paraId="43A28713" w14:textId="77777777" w:rsidR="00C03DB2" w:rsidRDefault="00C03DB2" w:rsidP="00993033">
      <w:pPr>
        <w:rPr>
          <w:lang w:val="en-AU"/>
        </w:rPr>
      </w:pPr>
      <w:r>
        <w:rPr>
          <w:lang w:val="en-AU"/>
        </w:rPr>
        <w:t>Explain a potential need or opportunity</w:t>
      </w:r>
      <w:r w:rsidR="00E137F0">
        <w:rPr>
          <w:lang w:val="en-AU"/>
        </w:rPr>
        <w:t xml:space="preserve"> that is derived from the issue of farm security</w:t>
      </w:r>
      <w:r>
        <w:rPr>
          <w:lang w:val="en-AU"/>
        </w:rPr>
        <w:t>:</w:t>
      </w:r>
    </w:p>
    <w:p w14:paraId="4D24C0BD" w14:textId="77777777" w:rsidR="000D5C84" w:rsidRDefault="00FD6845" w:rsidP="000D5C84">
      <w:pPr>
        <w:pStyle w:val="VPBulletsbody-againstmargin"/>
        <w:rPr>
          <w:lang w:eastAsia="en-NZ"/>
        </w:rPr>
      </w:pPr>
      <w:r>
        <w:rPr>
          <w:lang w:eastAsia="en-NZ"/>
        </w:rPr>
        <w:t>a</w:t>
      </w:r>
      <w:r w:rsidR="00993033" w:rsidRPr="00B903B7">
        <w:rPr>
          <w:lang w:eastAsia="en-NZ"/>
        </w:rPr>
        <w:t xml:space="preserve"> need is somethi</w:t>
      </w:r>
      <w:r w:rsidR="000D5C84">
        <w:rPr>
          <w:lang w:eastAsia="en-NZ"/>
        </w:rPr>
        <w:t>ng the key stakeholder requires</w:t>
      </w:r>
    </w:p>
    <w:p w14:paraId="1602EE86" w14:textId="77777777" w:rsidR="000A5A73" w:rsidRDefault="00FD6845" w:rsidP="000A5A73">
      <w:pPr>
        <w:pStyle w:val="VPBulletsbody-againstmargin"/>
      </w:pPr>
      <w:r>
        <w:rPr>
          <w:lang w:eastAsia="en-NZ"/>
        </w:rPr>
        <w:t>a</w:t>
      </w:r>
      <w:r w:rsidR="00993033" w:rsidRPr="00B903B7">
        <w:rPr>
          <w:lang w:eastAsia="en-NZ"/>
        </w:rPr>
        <w:t>n opportunity is a possibility for a person, group, or environment (i.e. something that to date has not been identified as needed).</w:t>
      </w:r>
      <w:r w:rsidR="003157AA">
        <w:rPr>
          <w:lang w:eastAsia="en-NZ"/>
        </w:rPr>
        <w:t xml:space="preserve"> </w:t>
      </w:r>
      <w:r w:rsidR="00C03DB2">
        <w:rPr>
          <w:lang w:eastAsia="en-NZ"/>
        </w:rPr>
        <w:t>For example, there is no way of alerting the farmer to intruders entering the equipment shed.</w:t>
      </w:r>
    </w:p>
    <w:p w14:paraId="098558AF" w14:textId="77777777" w:rsidR="00642640" w:rsidRDefault="00642640" w:rsidP="00642640">
      <w:pPr>
        <w:pStyle w:val="Heading2"/>
        <w:rPr>
          <w:lang w:val="en-AU"/>
        </w:rPr>
      </w:pPr>
      <w:r>
        <w:rPr>
          <w:lang w:val="en-AU"/>
        </w:rPr>
        <w:t>Research</w:t>
      </w:r>
      <w:r w:rsidR="007B18FF">
        <w:rPr>
          <w:lang w:val="en-AU"/>
        </w:rPr>
        <w:t xml:space="preserve"> and Development</w:t>
      </w:r>
    </w:p>
    <w:p w14:paraId="5BA7E86C" w14:textId="77777777" w:rsidR="008B3592" w:rsidRPr="002C753D" w:rsidRDefault="006C4AAA" w:rsidP="006C4AAA">
      <w:pPr>
        <w:rPr>
          <w:lang w:val="en-AU"/>
        </w:rPr>
      </w:pPr>
      <w:r>
        <w:rPr>
          <w:lang w:val="en-AU"/>
        </w:rPr>
        <w:t>U</w:t>
      </w:r>
      <w:r w:rsidR="00551CAD">
        <w:rPr>
          <w:lang w:val="en-AU"/>
        </w:rPr>
        <w:t xml:space="preserve">ndertake </w:t>
      </w:r>
      <w:r w:rsidR="00E137F0">
        <w:rPr>
          <w:lang w:val="en-AU"/>
        </w:rPr>
        <w:t xml:space="preserve">ongoing </w:t>
      </w:r>
      <w:r w:rsidR="00551CAD">
        <w:rPr>
          <w:lang w:val="en-AU"/>
        </w:rPr>
        <w:t xml:space="preserve">research by </w:t>
      </w:r>
      <w:r w:rsidR="00C03DB2">
        <w:rPr>
          <w:lang w:val="en-AU"/>
        </w:rPr>
        <w:t>considering</w:t>
      </w:r>
      <w:r w:rsidR="00847A4E" w:rsidRPr="002C753D">
        <w:rPr>
          <w:lang w:val="en-AU"/>
        </w:rPr>
        <w:t>:</w:t>
      </w:r>
    </w:p>
    <w:p w14:paraId="538C4F93" w14:textId="77777777" w:rsidR="00F52FE9" w:rsidRPr="00F52FE9" w:rsidRDefault="00F52FE9" w:rsidP="00060B5D">
      <w:pPr>
        <w:pStyle w:val="VPBulletsbody-againstmargin"/>
        <w:rPr>
          <w:lang w:eastAsia="en-NZ"/>
        </w:rPr>
      </w:pPr>
      <w:r w:rsidRPr="00F52FE9">
        <w:rPr>
          <w:lang w:eastAsia="en-NZ"/>
        </w:rPr>
        <w:t>the social environment</w:t>
      </w:r>
      <w:r>
        <w:rPr>
          <w:lang w:eastAsia="en-NZ"/>
        </w:rPr>
        <w:t>, for example</w:t>
      </w:r>
      <w:r w:rsidRPr="00F52FE9">
        <w:rPr>
          <w:lang w:eastAsia="en-NZ"/>
        </w:rPr>
        <w:t xml:space="preserve"> </w:t>
      </w:r>
      <w:r>
        <w:rPr>
          <w:lang w:eastAsia="en-NZ"/>
        </w:rPr>
        <w:t>f</w:t>
      </w:r>
      <w:r w:rsidRPr="00F52FE9">
        <w:rPr>
          <w:lang w:eastAsia="en-NZ"/>
        </w:rPr>
        <w:t>arm workers and</w:t>
      </w:r>
      <w:r w:rsidR="00642640">
        <w:rPr>
          <w:lang w:eastAsia="en-NZ"/>
        </w:rPr>
        <w:t xml:space="preserve"> </w:t>
      </w:r>
      <w:r w:rsidRPr="00F52FE9">
        <w:rPr>
          <w:lang w:eastAsia="en-NZ"/>
        </w:rPr>
        <w:t xml:space="preserve">farm managers </w:t>
      </w:r>
      <w:r w:rsidR="00C03DB2">
        <w:rPr>
          <w:lang w:eastAsia="en-NZ"/>
        </w:rPr>
        <w:t>who use the shed</w:t>
      </w:r>
    </w:p>
    <w:p w14:paraId="48D59A29" w14:textId="77777777" w:rsidR="008B3592" w:rsidRPr="00F52FE9" w:rsidRDefault="008B3592" w:rsidP="00060B5D">
      <w:pPr>
        <w:pStyle w:val="VPBulletsbody-againstmargin"/>
        <w:rPr>
          <w:lang w:eastAsia="en-NZ"/>
        </w:rPr>
      </w:pPr>
      <w:r w:rsidRPr="00F52FE9">
        <w:rPr>
          <w:lang w:eastAsia="en-NZ"/>
        </w:rPr>
        <w:t>the physical</w:t>
      </w:r>
      <w:r w:rsidR="00371B3F" w:rsidRPr="00F52FE9">
        <w:rPr>
          <w:lang w:eastAsia="en-NZ"/>
        </w:rPr>
        <w:t xml:space="preserve"> environment </w:t>
      </w:r>
      <w:r w:rsidRPr="00F52FE9">
        <w:rPr>
          <w:lang w:eastAsia="en-NZ"/>
        </w:rPr>
        <w:t>where the outcome will be developed and used</w:t>
      </w:r>
      <w:r w:rsidR="00C03DB2">
        <w:rPr>
          <w:lang w:eastAsia="en-NZ"/>
        </w:rPr>
        <w:t>, for example the location of the shed in relation to the house and access to the property</w:t>
      </w:r>
    </w:p>
    <w:p w14:paraId="4587F5FB" w14:textId="77777777" w:rsidR="008B3592" w:rsidRPr="00F52FE9" w:rsidRDefault="008B3592" w:rsidP="00060B5D">
      <w:pPr>
        <w:pStyle w:val="VPBulletsbody-againstmargin"/>
        <w:rPr>
          <w:lang w:eastAsia="en-NZ"/>
        </w:rPr>
      </w:pPr>
      <w:r w:rsidRPr="00F52FE9">
        <w:rPr>
          <w:lang w:eastAsia="en-NZ"/>
        </w:rPr>
        <w:t>the resources available</w:t>
      </w:r>
      <w:r w:rsidR="00F03828">
        <w:rPr>
          <w:lang w:eastAsia="en-NZ"/>
        </w:rPr>
        <w:t>, for example equipment, expertise</w:t>
      </w:r>
    </w:p>
    <w:p w14:paraId="0BF464EB" w14:textId="77777777" w:rsidR="008B3592" w:rsidRPr="00326AF9" w:rsidRDefault="008B3592" w:rsidP="00060B5D">
      <w:pPr>
        <w:pStyle w:val="VPBulletsbody-againstmargin"/>
        <w:rPr>
          <w:lang w:eastAsia="en-NZ"/>
        </w:rPr>
      </w:pPr>
      <w:r w:rsidRPr="00060B5D">
        <w:rPr>
          <w:lang w:eastAsia="en-NZ"/>
        </w:rPr>
        <w:lastRenderedPageBreak/>
        <w:t>the opinions of all the stakeholders connected to the outcome</w:t>
      </w:r>
      <w:r w:rsidR="00F03828">
        <w:rPr>
          <w:lang w:eastAsia="en-NZ"/>
        </w:rPr>
        <w:t>, for example the farmer, manager and the workers</w:t>
      </w:r>
    </w:p>
    <w:p w14:paraId="39D050D5" w14:textId="77777777" w:rsidR="008B3592" w:rsidRDefault="008B3592" w:rsidP="00060B5D">
      <w:pPr>
        <w:pStyle w:val="VPBulletsbody-againstmargin"/>
        <w:rPr>
          <w:lang w:eastAsia="en-NZ"/>
        </w:rPr>
      </w:pPr>
      <w:r w:rsidRPr="00060B5D">
        <w:rPr>
          <w:lang w:eastAsia="en-NZ"/>
        </w:rPr>
        <w:t>any constraints</w:t>
      </w:r>
      <w:r w:rsidR="00F03828">
        <w:rPr>
          <w:lang w:eastAsia="en-NZ"/>
        </w:rPr>
        <w:t>,</w:t>
      </w:r>
      <w:r w:rsidRPr="00060B5D">
        <w:rPr>
          <w:lang w:eastAsia="en-NZ"/>
        </w:rPr>
        <w:t xml:space="preserve"> for example resources, time</w:t>
      </w:r>
      <w:r w:rsidR="00FD6845" w:rsidRPr="00060B5D">
        <w:rPr>
          <w:lang w:eastAsia="en-NZ"/>
        </w:rPr>
        <w:t>,</w:t>
      </w:r>
      <w:r w:rsidRPr="00060B5D">
        <w:rPr>
          <w:lang w:eastAsia="en-NZ"/>
        </w:rPr>
        <w:t xml:space="preserve"> and equipment</w:t>
      </w:r>
      <w:r w:rsidR="00371B3F" w:rsidRPr="00060B5D">
        <w:rPr>
          <w:lang w:eastAsia="en-NZ"/>
        </w:rPr>
        <w:t>.</w:t>
      </w:r>
    </w:p>
    <w:p w14:paraId="07B9BD78" w14:textId="77777777" w:rsidR="00F03828" w:rsidRDefault="00F03828" w:rsidP="00060B5D">
      <w:pPr>
        <w:pStyle w:val="Heading2"/>
        <w:rPr>
          <w:lang w:eastAsia="en-NZ"/>
        </w:rPr>
      </w:pPr>
      <w:r>
        <w:rPr>
          <w:lang w:eastAsia="en-NZ"/>
        </w:rPr>
        <w:t>Conceptual Statement</w:t>
      </w:r>
    </w:p>
    <w:p w14:paraId="7BA66002" w14:textId="77777777" w:rsidR="00F03828" w:rsidRDefault="00F03828" w:rsidP="00060B5D">
      <w:r>
        <w:t xml:space="preserve">Use the results of your research and development to describe the security system and its </w:t>
      </w:r>
      <w:proofErr w:type="gramStart"/>
      <w:r>
        <w:t>purpose, and</w:t>
      </w:r>
      <w:proofErr w:type="gramEnd"/>
      <w:r>
        <w:t xml:space="preserve"> justify why it should be developed.</w:t>
      </w:r>
    </w:p>
    <w:p w14:paraId="38BE2E81" w14:textId="77777777" w:rsidR="00F03828" w:rsidRDefault="00F03828" w:rsidP="00060B5D">
      <w:r>
        <w:t>W</w:t>
      </w:r>
      <w:r w:rsidR="00FD6845">
        <w:t>rite a conceptual statement</w:t>
      </w:r>
      <w:r>
        <w:t>. This should include the purpose of the security system, the group of people who will need to be aware of the system, where the system will be positioned and what the outcome will be (conceptual design or prototype).</w:t>
      </w:r>
    </w:p>
    <w:p w14:paraId="730AD56A" w14:textId="77777777" w:rsidR="008B3592" w:rsidRPr="00847A4E" w:rsidRDefault="00F03828" w:rsidP="00060B5D">
      <w:pPr>
        <w:pStyle w:val="Heading2"/>
      </w:pPr>
      <w:r>
        <w:t>Specifications</w:t>
      </w:r>
    </w:p>
    <w:p w14:paraId="01AA3973" w14:textId="77777777" w:rsidR="008B3592" w:rsidRPr="00847A4E" w:rsidRDefault="00F03828" w:rsidP="00060B5D">
      <w:r>
        <w:t>D</w:t>
      </w:r>
      <w:r w:rsidR="008B3592" w:rsidRPr="00847A4E">
        <w:t>evelop a clear set of specifications for your outcome</w:t>
      </w:r>
      <w:r w:rsidR="00551CAD">
        <w:t xml:space="preserve"> by</w:t>
      </w:r>
      <w:r w:rsidR="008B3592" w:rsidRPr="00847A4E">
        <w:t>:</w:t>
      </w:r>
    </w:p>
    <w:p w14:paraId="7A6AA0A7" w14:textId="77777777" w:rsidR="008B3592" w:rsidRDefault="008B3592" w:rsidP="00060B5D">
      <w:pPr>
        <w:pStyle w:val="VPBulletsbody-againstmargin"/>
        <w:rPr>
          <w:lang w:eastAsia="en-NZ"/>
        </w:rPr>
      </w:pPr>
      <w:r>
        <w:rPr>
          <w:lang w:eastAsia="en-NZ"/>
        </w:rPr>
        <w:t>c</w:t>
      </w:r>
      <w:r w:rsidR="00847A4E">
        <w:rPr>
          <w:lang w:eastAsia="en-NZ"/>
        </w:rPr>
        <w:t>onsider</w:t>
      </w:r>
      <w:r w:rsidR="00551CAD">
        <w:rPr>
          <w:lang w:eastAsia="en-NZ"/>
        </w:rPr>
        <w:t>ing</w:t>
      </w:r>
      <w:r>
        <w:rPr>
          <w:lang w:eastAsia="en-NZ"/>
        </w:rPr>
        <w:t xml:space="preserve"> th</w:t>
      </w:r>
      <w:r w:rsidR="00371B3F">
        <w:rPr>
          <w:lang w:eastAsia="en-NZ"/>
        </w:rPr>
        <w:t xml:space="preserve">e information you have gathered </w:t>
      </w:r>
      <w:r>
        <w:rPr>
          <w:lang w:eastAsia="en-NZ"/>
        </w:rPr>
        <w:t>that relates to your stakeholder needs</w:t>
      </w:r>
      <w:r w:rsidR="00371B3F">
        <w:rPr>
          <w:lang w:eastAsia="en-NZ"/>
        </w:rPr>
        <w:t>,</w:t>
      </w:r>
      <w:r>
        <w:rPr>
          <w:lang w:eastAsia="en-NZ"/>
        </w:rPr>
        <w:t xml:space="preserve"> and the social and physical environment</w:t>
      </w:r>
    </w:p>
    <w:p w14:paraId="67A2297E" w14:textId="77777777" w:rsidR="008B3592" w:rsidRPr="00F4581D" w:rsidRDefault="008B3592" w:rsidP="00060B5D">
      <w:pPr>
        <w:pStyle w:val="VPBulletsbody-againstmargin"/>
      </w:pPr>
      <w:r>
        <w:rPr>
          <w:lang w:eastAsia="en-NZ"/>
        </w:rPr>
        <w:t>u</w:t>
      </w:r>
      <w:r w:rsidR="00847A4E">
        <w:rPr>
          <w:lang w:eastAsia="en-NZ"/>
        </w:rPr>
        <w:t>s</w:t>
      </w:r>
      <w:r w:rsidR="00551CAD">
        <w:rPr>
          <w:lang w:eastAsia="en-NZ"/>
        </w:rPr>
        <w:t>ing</w:t>
      </w:r>
      <w:r w:rsidRPr="00F4581D">
        <w:rPr>
          <w:lang w:eastAsia="en-NZ"/>
        </w:rPr>
        <w:t xml:space="preserve"> research of existing solutions</w:t>
      </w:r>
      <w:r w:rsidR="00F03828">
        <w:rPr>
          <w:lang w:eastAsia="en-NZ"/>
        </w:rPr>
        <w:t>,</w:t>
      </w:r>
      <w:r w:rsidRPr="00F4581D">
        <w:rPr>
          <w:lang w:eastAsia="en-NZ"/>
        </w:rPr>
        <w:t xml:space="preserve"> </w:t>
      </w:r>
      <w:r w:rsidR="00F03828">
        <w:rPr>
          <w:lang w:eastAsia="en-NZ"/>
        </w:rPr>
        <w:t>for example</w:t>
      </w:r>
      <w:r w:rsidRPr="00F4581D">
        <w:rPr>
          <w:lang w:eastAsia="en-NZ"/>
        </w:rPr>
        <w:t xml:space="preserve"> </w:t>
      </w:r>
      <w:r w:rsidR="00F52FE9" w:rsidRPr="00060B5D">
        <w:rPr>
          <w:lang w:eastAsia="en-NZ"/>
        </w:rPr>
        <w:t>security devices, cameras, locking systems, specialised fencing</w:t>
      </w:r>
    </w:p>
    <w:p w14:paraId="531EB1B2" w14:textId="77777777" w:rsidR="00642640" w:rsidRPr="00642640" w:rsidRDefault="00E137F0" w:rsidP="00642640">
      <w:pPr>
        <w:pStyle w:val="VPBulletsbody-againstmargin"/>
        <w:rPr>
          <w:rFonts w:ascii="Calibri" w:hAnsi="Calibri"/>
        </w:rPr>
      </w:pPr>
      <w:r>
        <w:rPr>
          <w:rFonts w:ascii="Calibri" w:hAnsi="Calibri" w:cstheme="minorHAnsi"/>
        </w:rPr>
        <w:t>explaining</w:t>
      </w:r>
      <w:r w:rsidR="00642640" w:rsidRPr="00642640">
        <w:rPr>
          <w:rFonts w:ascii="Calibri" w:hAnsi="Calibri" w:cstheme="minorHAnsi"/>
        </w:rPr>
        <w:t xml:space="preserve">, </w:t>
      </w:r>
      <w:proofErr w:type="gramStart"/>
      <w:r w:rsidR="00642640" w:rsidRPr="00642640">
        <w:rPr>
          <w:rFonts w:ascii="Calibri" w:hAnsi="Calibri" w:cstheme="minorHAnsi"/>
        </w:rPr>
        <w:t>a</w:t>
      </w:r>
      <w:r w:rsidR="00642640" w:rsidRPr="00642640">
        <w:rPr>
          <w:rFonts w:ascii="Calibri" w:hAnsi="Calibri"/>
        </w:rPr>
        <w:t>s a result of</w:t>
      </w:r>
      <w:proofErr w:type="gramEnd"/>
      <w:r w:rsidR="00642640" w:rsidRPr="00642640">
        <w:rPr>
          <w:rFonts w:ascii="Calibri" w:hAnsi="Calibri"/>
        </w:rPr>
        <w:t xml:space="preserve"> this research,</w:t>
      </w:r>
      <w:r w:rsidR="00642640" w:rsidRPr="00642640">
        <w:rPr>
          <w:rFonts w:ascii="Calibri" w:hAnsi="Calibri" w:cstheme="minorHAnsi"/>
        </w:rPr>
        <w:t xml:space="preserve"> the desired</w:t>
      </w:r>
      <w:r w:rsidR="00642640" w:rsidRPr="00642640">
        <w:rPr>
          <w:rFonts w:ascii="Calibri" w:hAnsi="Calibri"/>
        </w:rPr>
        <w:t>:</w:t>
      </w:r>
    </w:p>
    <w:p w14:paraId="5B93DB38" w14:textId="77777777" w:rsidR="008B3592" w:rsidRPr="008B3592" w:rsidRDefault="008B3592" w:rsidP="00515BB7">
      <w:pPr>
        <w:pStyle w:val="VPBulletsbody-againstmargin"/>
        <w:numPr>
          <w:ilvl w:val="1"/>
          <w:numId w:val="2"/>
        </w:numPr>
        <w:rPr>
          <w:color w:val="000000"/>
        </w:rPr>
      </w:pPr>
      <w:r w:rsidRPr="008B3592">
        <w:rPr>
          <w:color w:val="000000"/>
        </w:rPr>
        <w:t>physical</w:t>
      </w:r>
      <w:r>
        <w:rPr>
          <w:color w:val="000000"/>
        </w:rPr>
        <w:t xml:space="preserve"> attributes</w:t>
      </w:r>
      <w:r w:rsidR="00F03828">
        <w:rPr>
          <w:color w:val="000000"/>
        </w:rPr>
        <w:t>,</w:t>
      </w:r>
      <w:r>
        <w:rPr>
          <w:color w:val="000000"/>
        </w:rPr>
        <w:t xml:space="preserve"> for example </w:t>
      </w:r>
      <w:r w:rsidR="00D62DBB">
        <w:rPr>
          <w:rFonts w:cstheme="minorHAnsi"/>
        </w:rPr>
        <w:t>visible or non-visible</w:t>
      </w:r>
      <w:r w:rsidR="00F52FE9">
        <w:rPr>
          <w:rFonts w:cstheme="minorHAnsi"/>
        </w:rPr>
        <w:t>, size, shape</w:t>
      </w:r>
    </w:p>
    <w:p w14:paraId="524DE037" w14:textId="77777777" w:rsidR="008B3592" w:rsidRPr="008B3592" w:rsidRDefault="008B3592" w:rsidP="00515BB7">
      <w:pPr>
        <w:pStyle w:val="VPBulletsbody-againstmargin"/>
        <w:numPr>
          <w:ilvl w:val="1"/>
          <w:numId w:val="2"/>
        </w:numPr>
        <w:rPr>
          <w:color w:val="000000"/>
        </w:rPr>
      </w:pPr>
      <w:r>
        <w:rPr>
          <w:color w:val="000000"/>
        </w:rPr>
        <w:t>functional attributes</w:t>
      </w:r>
      <w:r w:rsidR="00F03828">
        <w:rPr>
          <w:color w:val="000000"/>
        </w:rPr>
        <w:t>,</w:t>
      </w:r>
      <w:r>
        <w:rPr>
          <w:color w:val="000000"/>
        </w:rPr>
        <w:t xml:space="preserve"> for example </w:t>
      </w:r>
      <w:r w:rsidR="00F52FE9">
        <w:rPr>
          <w:rFonts w:cstheme="minorHAnsi"/>
        </w:rPr>
        <w:t>preventative, secure, easy to use</w:t>
      </w:r>
    </w:p>
    <w:p w14:paraId="109F74E7" w14:textId="77777777" w:rsidR="008B3592" w:rsidRPr="00F4581D" w:rsidRDefault="00FD6845" w:rsidP="00847A4E">
      <w:pPr>
        <w:pStyle w:val="VPBulletsbody-againstmargin"/>
      </w:pPr>
      <w:r>
        <w:rPr>
          <w:lang w:eastAsia="en-GB"/>
        </w:rPr>
        <w:t>j</w:t>
      </w:r>
      <w:r w:rsidR="00580A7D" w:rsidRPr="00F4581D">
        <w:rPr>
          <w:lang w:eastAsia="en-GB"/>
        </w:rPr>
        <w:t>ustify</w:t>
      </w:r>
      <w:r w:rsidR="00F03828">
        <w:rPr>
          <w:lang w:eastAsia="en-GB"/>
        </w:rPr>
        <w:t>ing</w:t>
      </w:r>
      <w:r w:rsidR="00580A7D">
        <w:rPr>
          <w:lang w:eastAsia="en-GB"/>
        </w:rPr>
        <w:t xml:space="preserve">, </w:t>
      </w:r>
      <w:proofErr w:type="gramStart"/>
      <w:r w:rsidR="00580A7D">
        <w:rPr>
          <w:lang w:eastAsia="en-GB"/>
        </w:rPr>
        <w:t>a</w:t>
      </w:r>
      <w:r w:rsidR="00847A4E" w:rsidRPr="00F4581D">
        <w:rPr>
          <w:lang w:eastAsia="en-GB"/>
        </w:rPr>
        <w:t>s a result of</w:t>
      </w:r>
      <w:proofErr w:type="gramEnd"/>
      <w:r w:rsidR="00847A4E" w:rsidRPr="00F4581D">
        <w:rPr>
          <w:lang w:eastAsia="en-GB"/>
        </w:rPr>
        <w:t xml:space="preserve"> functional modelling</w:t>
      </w:r>
      <w:r w:rsidR="00F03828">
        <w:rPr>
          <w:lang w:eastAsia="en-GB"/>
        </w:rPr>
        <w:t xml:space="preserve"> (sketching, 3D modelling, testing and trialling)</w:t>
      </w:r>
      <w:r w:rsidR="002C753D">
        <w:rPr>
          <w:lang w:eastAsia="en-GB"/>
        </w:rPr>
        <w:t>,</w:t>
      </w:r>
      <w:r w:rsidR="00847A4E" w:rsidRPr="00F4581D">
        <w:rPr>
          <w:lang w:eastAsia="en-GB"/>
        </w:rPr>
        <w:t xml:space="preserve"> regular stakeholder consultation and consideration of the environment</w:t>
      </w:r>
      <w:r w:rsidR="00847A4E">
        <w:rPr>
          <w:lang w:eastAsia="en-GB"/>
        </w:rPr>
        <w:t>,</w:t>
      </w:r>
      <w:r w:rsidR="008B3592" w:rsidRPr="00F4581D">
        <w:t xml:space="preserve"> why the </w:t>
      </w:r>
      <w:r w:rsidR="008B3592" w:rsidRPr="00F4581D">
        <w:rPr>
          <w:szCs w:val="26"/>
          <w:lang w:bidi="en-US"/>
        </w:rPr>
        <w:t>outcome</w:t>
      </w:r>
      <w:r w:rsidR="008B3592" w:rsidRPr="00F4581D">
        <w:t xml:space="preserve"> must have particular physical </w:t>
      </w:r>
      <w:r w:rsidR="00F03828">
        <w:t xml:space="preserve">requirements (such as compact, </w:t>
      </w:r>
      <w:r w:rsidR="00330C3F">
        <w:t>non-visible</w:t>
      </w:r>
      <w:r w:rsidR="00F03828">
        <w:t xml:space="preserve">) </w:t>
      </w:r>
      <w:r w:rsidR="008B3592" w:rsidRPr="00F4581D">
        <w:t xml:space="preserve">and functional requirements </w:t>
      </w:r>
      <w:r w:rsidR="00330C3F">
        <w:t xml:space="preserve">(such as easy to use by a range of people) </w:t>
      </w:r>
      <w:r w:rsidR="008B3592" w:rsidRPr="00F4581D">
        <w:t>in order to mee</w:t>
      </w:r>
      <w:r w:rsidR="008B3592">
        <w:t>t the needs of the stakeholders</w:t>
      </w:r>
      <w:r w:rsidR="008B3592" w:rsidRPr="00F4581D">
        <w:t>.</w:t>
      </w:r>
    </w:p>
    <w:p w14:paraId="50546A01" w14:textId="77777777" w:rsidR="0007097F" w:rsidRDefault="0007097F" w:rsidP="0007097F">
      <w:pPr>
        <w:pStyle w:val="Heading2"/>
      </w:pPr>
      <w:r>
        <w:t>Final brief</w:t>
      </w:r>
    </w:p>
    <w:p w14:paraId="51738905" w14:textId="77777777" w:rsidR="00847A4E" w:rsidRDefault="008B3592" w:rsidP="00847A4E">
      <w:pPr>
        <w:rPr>
          <w:i/>
        </w:rPr>
      </w:pPr>
      <w:r w:rsidRPr="00F4581D">
        <w:t xml:space="preserve">Present your final brief </w:t>
      </w:r>
      <w:r w:rsidR="00847A4E">
        <w:t>by</w:t>
      </w:r>
      <w:r w:rsidR="0075702C">
        <w:t xml:space="preserve"> </w:t>
      </w:r>
      <w:r w:rsidR="00567F89">
        <w:t>including your fully developed conceptual statement and specifications.</w:t>
      </w:r>
    </w:p>
    <w:p w14:paraId="585C6ACB" w14:textId="77777777" w:rsidR="008B3592" w:rsidRDefault="00567F89" w:rsidP="00060B5D">
      <w:r>
        <w:t xml:space="preserve">Your </w:t>
      </w:r>
      <w:r w:rsidR="008B3592" w:rsidRPr="002C753D">
        <w:t>conceptu</w:t>
      </w:r>
      <w:r w:rsidR="00FD6845">
        <w:t xml:space="preserve">al statement </w:t>
      </w:r>
      <w:r>
        <w:t xml:space="preserve">should be </w:t>
      </w:r>
      <w:r w:rsidR="00FD6845">
        <w:t>c</w:t>
      </w:r>
      <w:r w:rsidR="008B3592" w:rsidRPr="002C753D">
        <w:t xml:space="preserve">learly </w:t>
      </w:r>
      <w:r w:rsidR="0075702C" w:rsidRPr="002C753D">
        <w:t>communicat</w:t>
      </w:r>
      <w:r>
        <w:t>ing</w:t>
      </w:r>
      <w:r w:rsidR="0075702C" w:rsidRPr="002C753D">
        <w:t xml:space="preserve"> </w:t>
      </w:r>
      <w:r w:rsidR="008B3592" w:rsidRPr="002C753D">
        <w:t>what is to be done and why</w:t>
      </w:r>
      <w:r w:rsidR="00FD6845">
        <w:t>.</w:t>
      </w:r>
      <w:r w:rsidR="0075702C" w:rsidRPr="002C753D">
        <w:t xml:space="preserve"> </w:t>
      </w:r>
      <w:r>
        <w:t>It</w:t>
      </w:r>
      <w:r w:rsidR="0075702C" w:rsidRPr="002C753D">
        <w:t xml:space="preserve"> should</w:t>
      </w:r>
      <w:r w:rsidR="008B3592" w:rsidRPr="002C753D">
        <w:t>:</w:t>
      </w:r>
    </w:p>
    <w:p w14:paraId="6C79CFC0" w14:textId="77777777" w:rsidR="000A5A73" w:rsidRPr="000A5A73" w:rsidRDefault="002C753D" w:rsidP="000A5A73">
      <w:pPr>
        <w:pStyle w:val="VPBulletsbody-againstmargin"/>
        <w:rPr>
          <w:lang w:eastAsia="en-NZ"/>
        </w:rPr>
      </w:pPr>
      <w:r>
        <w:rPr>
          <w:lang w:eastAsia="en-NZ"/>
        </w:rPr>
        <w:t>describe</w:t>
      </w:r>
      <w:r w:rsidR="008B3592" w:rsidRPr="0075702C">
        <w:rPr>
          <w:lang w:eastAsia="en-NZ"/>
        </w:rPr>
        <w:t xml:space="preserve"> the purpose of the </w:t>
      </w:r>
      <w:r w:rsidR="008B3592" w:rsidRPr="00CF58A3">
        <w:rPr>
          <w:szCs w:val="26"/>
          <w:lang w:bidi="en-US"/>
        </w:rPr>
        <w:t>outcome</w:t>
      </w:r>
    </w:p>
    <w:p w14:paraId="1823E912" w14:textId="77777777" w:rsidR="000A5A73" w:rsidRDefault="008B3592" w:rsidP="000A5A73">
      <w:pPr>
        <w:pStyle w:val="VPBulletsbody-againstmargin"/>
      </w:pPr>
      <w:r w:rsidRPr="0075702C">
        <w:rPr>
          <w:lang w:eastAsia="en-NZ"/>
        </w:rPr>
        <w:t>describe the s</w:t>
      </w:r>
      <w:r w:rsidR="0075702C">
        <w:rPr>
          <w:lang w:eastAsia="en-NZ"/>
        </w:rPr>
        <w:t>ocial and physical environment</w:t>
      </w:r>
      <w:r w:rsidR="00567F89">
        <w:rPr>
          <w:lang w:eastAsia="en-NZ"/>
        </w:rPr>
        <w:t>,</w:t>
      </w:r>
      <w:r w:rsidR="0075702C">
        <w:rPr>
          <w:lang w:eastAsia="en-NZ"/>
        </w:rPr>
        <w:t xml:space="preserve"> </w:t>
      </w:r>
      <w:r w:rsidRPr="0075702C">
        <w:rPr>
          <w:lang w:eastAsia="en-NZ"/>
        </w:rPr>
        <w:t>for example</w:t>
      </w:r>
      <w:r w:rsidR="00567F89">
        <w:rPr>
          <w:lang w:eastAsia="en-NZ"/>
        </w:rPr>
        <w:t>,</w:t>
      </w:r>
      <w:r w:rsidRPr="0075702C">
        <w:rPr>
          <w:lang w:eastAsia="en-NZ"/>
        </w:rPr>
        <w:t xml:space="preserve"> where the </w:t>
      </w:r>
      <w:r w:rsidRPr="00CF58A3">
        <w:rPr>
          <w:szCs w:val="26"/>
          <w:lang w:bidi="en-US"/>
        </w:rPr>
        <w:t>outcome</w:t>
      </w:r>
      <w:r w:rsidRPr="0075702C">
        <w:rPr>
          <w:lang w:eastAsia="en-NZ"/>
        </w:rPr>
        <w:t xml:space="preserve"> will be used</w:t>
      </w:r>
      <w:r w:rsidR="002C753D">
        <w:rPr>
          <w:lang w:eastAsia="en-NZ"/>
        </w:rPr>
        <w:t>,</w:t>
      </w:r>
      <w:r w:rsidRPr="0075702C">
        <w:rPr>
          <w:lang w:eastAsia="en-NZ"/>
        </w:rPr>
        <w:t xml:space="preserve"> and who will use it</w:t>
      </w:r>
    </w:p>
    <w:p w14:paraId="34B115CE" w14:textId="77777777" w:rsidR="000A5A73" w:rsidRDefault="002C753D" w:rsidP="000A5A73">
      <w:pPr>
        <w:pStyle w:val="VPBulletsbody-againstmargin"/>
      </w:pPr>
      <w:r>
        <w:rPr>
          <w:lang w:eastAsia="en-NZ"/>
        </w:rPr>
        <w:t>justify</w:t>
      </w:r>
      <w:r w:rsidR="008B3592" w:rsidRPr="0075702C">
        <w:rPr>
          <w:lang w:eastAsia="en-NZ"/>
        </w:rPr>
        <w:t xml:space="preserve"> why the </w:t>
      </w:r>
      <w:r w:rsidR="008B3592" w:rsidRPr="00CF58A3">
        <w:rPr>
          <w:szCs w:val="26"/>
          <w:lang w:bidi="en-US"/>
        </w:rPr>
        <w:t>outcome</w:t>
      </w:r>
      <w:r w:rsidR="008B3592" w:rsidRPr="0075702C">
        <w:rPr>
          <w:lang w:eastAsia="en-NZ"/>
        </w:rPr>
        <w:t xml:space="preserve"> should be developed.</w:t>
      </w:r>
    </w:p>
    <w:p w14:paraId="089E5781" w14:textId="77777777" w:rsidR="00580A7D" w:rsidRDefault="00580A7D" w:rsidP="00580A7D">
      <w:r>
        <w:t>Ensure that your</w:t>
      </w:r>
      <w:r w:rsidRPr="00903BA6">
        <w:t xml:space="preserve"> set of specifications</w:t>
      </w:r>
      <w:r>
        <w:t>:</w:t>
      </w:r>
    </w:p>
    <w:p w14:paraId="3D8FB745" w14:textId="77777777" w:rsidR="00580A7D" w:rsidRDefault="00580A7D" w:rsidP="00580A7D">
      <w:pPr>
        <w:pStyle w:val="VPBulletsbody-againstmargin"/>
      </w:pPr>
      <w:r w:rsidRPr="00903BA6">
        <w:t xml:space="preserve">clearly define the requirements of the outcome in terms of its physical </w:t>
      </w:r>
      <w:r>
        <w:t>nature (i.e. what it looks like, how it is made)</w:t>
      </w:r>
      <w:r w:rsidR="00FD6845">
        <w:t>,</w:t>
      </w:r>
      <w:r>
        <w:t xml:space="preserve"> </w:t>
      </w:r>
      <w:r w:rsidRPr="00903BA6">
        <w:t>and</w:t>
      </w:r>
      <w:r w:rsidR="00FD6845">
        <w:t xml:space="preserve"> its</w:t>
      </w:r>
      <w:r w:rsidRPr="00903BA6">
        <w:t xml:space="preserve"> functional nature</w:t>
      </w:r>
      <w:r>
        <w:t xml:space="preserve"> (i.e. what it can do)</w:t>
      </w:r>
    </w:p>
    <w:p w14:paraId="4D76AFE0" w14:textId="77777777" w:rsidR="00DE51F7" w:rsidRPr="007B18FF" w:rsidRDefault="00580A7D" w:rsidP="007B18FF">
      <w:pPr>
        <w:pStyle w:val="VPBulletsbody-againstmargin"/>
        <w:spacing w:before="0" w:after="0"/>
        <w:rPr>
          <w:rFonts w:ascii="Calibri" w:hAnsi="Calibri"/>
          <w:b/>
          <w:sz w:val="28"/>
          <w:szCs w:val="20"/>
          <w:lang w:val="en-GB"/>
        </w:rPr>
      </w:pPr>
      <w:r w:rsidRPr="00365C5B">
        <w:t>enable you to judge whether the outcome defined by your brief has the potential to be fit for purpose.</w:t>
      </w:r>
    </w:p>
    <w:p w14:paraId="5D460E19" w14:textId="77777777" w:rsidR="00DE51F7" w:rsidRPr="00212E4E" w:rsidRDefault="00DE51F7" w:rsidP="009F669A">
      <w:pPr>
        <w:pStyle w:val="VPBulletsbody-againstmargin"/>
        <w:numPr>
          <w:ilvl w:val="0"/>
          <w:numId w:val="0"/>
        </w:numPr>
        <w:ind w:left="357" w:hanging="357"/>
        <w:rPr>
          <w:rFonts w:ascii="Calibri" w:hAnsi="Calibri"/>
        </w:rPr>
        <w:sectPr w:rsidR="00DE51F7" w:rsidRPr="00212E4E" w:rsidSect="006365C4">
          <w:headerReference w:type="first" r:id="rId12"/>
          <w:pgSz w:w="11906" w:h="16838" w:code="9"/>
          <w:pgMar w:top="1440" w:right="1440" w:bottom="1440" w:left="1440" w:header="709" w:footer="709" w:gutter="0"/>
          <w:cols w:space="708"/>
          <w:docGrid w:linePitch="360"/>
        </w:sectPr>
      </w:pPr>
    </w:p>
    <w:p w14:paraId="6397BA3C" w14:textId="77777777" w:rsidR="00E053F6" w:rsidRDefault="00CA2937" w:rsidP="00CA2937">
      <w:pPr>
        <w:pStyle w:val="VPARBoxedHeading"/>
      </w:pPr>
      <w:r>
        <w:lastRenderedPageBreak/>
        <w:t>Vocational Pathway Assessment Resource</w:t>
      </w:r>
    </w:p>
    <w:p w14:paraId="4ED071E1"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9E1066">
            <w:t>044</w:t>
          </w:r>
        </w:sdtContent>
      </w:sdt>
    </w:p>
    <w:p w14:paraId="2DAD95AA"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9E1066">
            <w:t>Undertake brief development to address a need or opportunity</w:t>
          </w:r>
        </w:sdtContent>
      </w:sdt>
    </w:p>
    <w:p w14:paraId="775354D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52EA1A16"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04629B">
            <w:t>4</w:t>
          </w:r>
        </w:sdtContent>
      </w:sdt>
    </w:p>
    <w:p w14:paraId="79F7AC8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1918B2">
            <w:t>Farm security</w:t>
          </w:r>
        </w:sdtContent>
      </w:sdt>
    </w:p>
    <w:p w14:paraId="2DA1F45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9E1066">
            <w:t>Generic</w:t>
          </w:r>
          <w:r w:rsidR="00A561F2">
            <w:t xml:space="preserve"> Technolog</w:t>
          </w:r>
          <w:r w:rsidR="009E1066">
            <w:t>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9E1066">
            <w:t>1</w:t>
          </w:r>
          <w:r w:rsidR="00A556AC">
            <w:t xml:space="preserve"> v2</w:t>
          </w:r>
        </w:sdtContent>
      </w:sdt>
    </w:p>
    <w:p w14:paraId="39282E16"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1918B2">
            <w:t>Primary Industries</w:t>
          </w:r>
        </w:sdtContent>
      </w:sdt>
    </w:p>
    <w:p w14:paraId="557CD277" w14:textId="77777777" w:rsidR="00CA2937" w:rsidRDefault="00CA2937" w:rsidP="00255DF0">
      <w:pPr>
        <w:pStyle w:val="VPAELBannerAfter8pt"/>
      </w:pPr>
      <w:r>
        <w:t>Assessor/</w:t>
      </w:r>
      <w:r w:rsidR="007F08F8">
        <w:t xml:space="preserve">Educator </w:t>
      </w:r>
      <w:r w:rsidR="00656F4A">
        <w:t>guidelines</w:t>
      </w:r>
    </w:p>
    <w:p w14:paraId="30A2FC3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7B2B3C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DA7C56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84D518B"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93E19C3" w14:textId="77777777" w:rsidR="00CA2937" w:rsidRDefault="00CA2937" w:rsidP="00CA2937">
      <w:pPr>
        <w:pStyle w:val="Heading1"/>
      </w:pPr>
      <w:r>
        <w:t>Context/setting</w:t>
      </w:r>
    </w:p>
    <w:p w14:paraId="3E6F26A1" w14:textId="77777777" w:rsidR="0075702C" w:rsidRPr="0075702C" w:rsidRDefault="0075702C" w:rsidP="0075702C">
      <w:pPr>
        <w:rPr>
          <w:rStyle w:val="NCEAbodytextboldChar"/>
          <w:rFonts w:asciiTheme="minorHAnsi" w:eastAsiaTheme="minorEastAsia" w:hAnsiTheme="minorHAnsi" w:cstheme="minorHAnsi"/>
          <w:b w:val="0"/>
          <w:sz w:val="24"/>
        </w:rPr>
      </w:pPr>
      <w:r w:rsidRPr="0075702C">
        <w:rPr>
          <w:rFonts w:cstheme="minorHAnsi"/>
          <w:lang w:val="en-AU"/>
        </w:rPr>
        <w:t>This activity requires learners to</w:t>
      </w:r>
      <w:r w:rsidRPr="0075702C">
        <w:rPr>
          <w:rFonts w:cstheme="minorHAnsi"/>
          <w:b/>
          <w:lang w:val="en-AU"/>
        </w:rPr>
        <w:t xml:space="preserve"> </w:t>
      </w:r>
      <w:r w:rsidRPr="0075702C">
        <w:rPr>
          <w:rStyle w:val="NCEAbodytextboldChar"/>
          <w:rFonts w:asciiTheme="minorHAnsi" w:eastAsiaTheme="minorEastAsia" w:hAnsiTheme="minorHAnsi" w:cstheme="minorHAnsi"/>
          <w:b w:val="0"/>
          <w:sz w:val="24"/>
        </w:rPr>
        <w:t xml:space="preserve">undertake </w:t>
      </w:r>
      <w:r w:rsidR="00E137F0">
        <w:rPr>
          <w:rStyle w:val="NCEAbodytextboldChar"/>
          <w:rFonts w:asciiTheme="minorHAnsi" w:eastAsiaTheme="minorEastAsia" w:hAnsiTheme="minorHAnsi" w:cstheme="minorHAnsi"/>
          <w:b w:val="0"/>
          <w:sz w:val="24"/>
        </w:rPr>
        <w:t xml:space="preserve">comprehensive </w:t>
      </w:r>
      <w:r w:rsidRPr="0075702C">
        <w:rPr>
          <w:rStyle w:val="NCEAbodytextboldChar"/>
          <w:rFonts w:asciiTheme="minorHAnsi" w:eastAsiaTheme="minorEastAsia" w:hAnsiTheme="minorHAnsi" w:cstheme="minorHAnsi"/>
          <w:b w:val="0"/>
          <w:sz w:val="24"/>
        </w:rPr>
        <w:t>brief development</w:t>
      </w:r>
      <w:r w:rsidR="004B07C7">
        <w:rPr>
          <w:rStyle w:val="NCEAbodytextboldChar"/>
          <w:rFonts w:asciiTheme="minorHAnsi" w:eastAsiaTheme="minorEastAsia" w:hAnsiTheme="minorHAnsi" w:cstheme="minorHAnsi"/>
          <w:b w:val="0"/>
          <w:sz w:val="24"/>
        </w:rPr>
        <w:t>,</w:t>
      </w:r>
      <w:r w:rsidRPr="0075702C">
        <w:rPr>
          <w:rStyle w:val="NCEAbodytextboldChar"/>
          <w:rFonts w:asciiTheme="minorHAnsi" w:eastAsiaTheme="minorEastAsia" w:hAnsiTheme="minorHAnsi" w:cstheme="minorHAnsi"/>
          <w:b w:val="0"/>
          <w:sz w:val="24"/>
        </w:rPr>
        <w:t xml:space="preserve"> within the context </w:t>
      </w:r>
      <w:r w:rsidR="00567F89">
        <w:rPr>
          <w:rStyle w:val="NCEAbodytextboldChar"/>
          <w:rFonts w:asciiTheme="minorHAnsi" w:eastAsiaTheme="minorEastAsia" w:hAnsiTheme="minorHAnsi" w:cstheme="minorHAnsi"/>
          <w:b w:val="0"/>
          <w:sz w:val="24"/>
        </w:rPr>
        <w:t>and</w:t>
      </w:r>
      <w:r w:rsidRPr="0075702C">
        <w:rPr>
          <w:rStyle w:val="NCEAbodytextboldChar"/>
          <w:rFonts w:asciiTheme="minorHAnsi" w:eastAsiaTheme="minorEastAsia" w:hAnsiTheme="minorHAnsi" w:cstheme="minorHAnsi"/>
          <w:b w:val="0"/>
          <w:sz w:val="24"/>
        </w:rPr>
        <w:t xml:space="preserve"> issue of</w:t>
      </w:r>
      <w:r w:rsidR="00540EC2">
        <w:rPr>
          <w:rStyle w:val="NCEAbodytextboldChar"/>
          <w:rFonts w:asciiTheme="minorHAnsi" w:eastAsiaTheme="minorEastAsia" w:hAnsiTheme="minorHAnsi" w:cstheme="minorHAnsi"/>
          <w:b w:val="0"/>
          <w:sz w:val="24"/>
        </w:rPr>
        <w:t xml:space="preserve"> </w:t>
      </w:r>
      <w:r w:rsidR="00567F89">
        <w:rPr>
          <w:rStyle w:val="NCEAbodytextboldChar"/>
          <w:rFonts w:asciiTheme="minorHAnsi" w:eastAsiaTheme="minorEastAsia" w:hAnsiTheme="minorHAnsi" w:cstheme="minorHAnsi"/>
          <w:b w:val="0"/>
          <w:sz w:val="24"/>
        </w:rPr>
        <w:t xml:space="preserve">farm </w:t>
      </w:r>
      <w:r w:rsidR="00F52FE9">
        <w:rPr>
          <w:rStyle w:val="NCEAbodytextboldChar"/>
          <w:rFonts w:asciiTheme="minorHAnsi" w:eastAsiaTheme="minorEastAsia" w:hAnsiTheme="minorHAnsi" w:cstheme="minorHAnsi"/>
          <w:b w:val="0"/>
          <w:sz w:val="24"/>
        </w:rPr>
        <w:t>security</w:t>
      </w:r>
      <w:r w:rsidRPr="0075702C">
        <w:rPr>
          <w:rStyle w:val="NCEAbodytextboldChar"/>
          <w:rFonts w:asciiTheme="minorHAnsi" w:eastAsiaTheme="minorEastAsia" w:hAnsiTheme="minorHAnsi" w:cstheme="minorHAnsi"/>
          <w:b w:val="0"/>
          <w:sz w:val="24"/>
        </w:rPr>
        <w:t>.</w:t>
      </w:r>
    </w:p>
    <w:p w14:paraId="4929D1B1" w14:textId="77777777" w:rsidR="0075702C" w:rsidRPr="0075702C" w:rsidRDefault="00540EC2" w:rsidP="0075702C">
      <w:r w:rsidRPr="0075702C">
        <w:t>Learners are not required to create the technological outcome as part of this assessment activity</w:t>
      </w:r>
      <w:r w:rsidR="00FC560F">
        <w:t>.</w:t>
      </w:r>
    </w:p>
    <w:p w14:paraId="645E6005" w14:textId="77777777" w:rsidR="00CA2937" w:rsidRDefault="00CA2937" w:rsidP="00CA2937">
      <w:pPr>
        <w:pStyle w:val="Heading1"/>
      </w:pPr>
      <w:r>
        <w:t>Conditions</w:t>
      </w:r>
    </w:p>
    <w:p w14:paraId="13968F2A" w14:textId="77777777" w:rsidR="00546698" w:rsidRDefault="0075702C" w:rsidP="007B18FF">
      <w:r>
        <w:t>This is an individual activity</w:t>
      </w:r>
      <w:r w:rsidR="0007299D">
        <w:t>.</w:t>
      </w:r>
      <w:r w:rsidR="00546698">
        <w:t xml:space="preserve"> </w:t>
      </w:r>
      <w:r w:rsidR="007B18FF" w:rsidRPr="007933BE">
        <w:t xml:space="preserve">Evidence </w:t>
      </w:r>
      <w:r w:rsidR="004B07C7">
        <w:t>is</w:t>
      </w:r>
      <w:r w:rsidR="007B18FF" w:rsidRPr="007933BE">
        <w:t xml:space="preserve"> expected to be gathered from activities completed over a </w:t>
      </w:r>
      <w:r w:rsidR="007B18FF">
        <w:t xml:space="preserve">specified </w:t>
      </w:r>
      <w:proofErr w:type="gramStart"/>
      <w:r w:rsidR="007B18FF" w:rsidRPr="007933BE">
        <w:t>period of time</w:t>
      </w:r>
      <w:proofErr w:type="gramEnd"/>
      <w:r w:rsidR="007B18FF" w:rsidRPr="007933BE">
        <w:t>.</w:t>
      </w:r>
    </w:p>
    <w:p w14:paraId="11FEEE97" w14:textId="77777777" w:rsidR="007B18FF" w:rsidRPr="007933BE" w:rsidRDefault="007B18FF" w:rsidP="007B18FF">
      <w:r w:rsidRPr="004B787A">
        <w:t xml:space="preserve">Decide on the format of the </w:t>
      </w:r>
      <w:r>
        <w:t>final brief.</w:t>
      </w:r>
    </w:p>
    <w:p w14:paraId="7C13D066" w14:textId="77777777" w:rsidR="00E91A00" w:rsidRDefault="00E91A00" w:rsidP="007B18FF">
      <w:pPr>
        <w:pStyle w:val="Heading1"/>
        <w:keepNext/>
      </w:pPr>
      <w:r>
        <w:lastRenderedPageBreak/>
        <w:t>Resource requirements</w:t>
      </w:r>
    </w:p>
    <w:p w14:paraId="1F2EC614" w14:textId="77777777" w:rsidR="005A0835" w:rsidRDefault="00CF58A3" w:rsidP="007B18FF">
      <w:pPr>
        <w:keepNext/>
        <w:rPr>
          <w:lang w:val="en-GB"/>
        </w:rPr>
      </w:pPr>
      <w:r>
        <w:rPr>
          <w:lang w:eastAsia="en-NZ"/>
        </w:rPr>
        <w:t>A</w:t>
      </w:r>
      <w:r w:rsidR="005A0835">
        <w:rPr>
          <w:lang w:eastAsia="en-NZ"/>
        </w:rPr>
        <w:t xml:space="preserve">ssessors/educators will provide </w:t>
      </w:r>
      <w:r w:rsidR="005A0835">
        <w:rPr>
          <w:lang w:val="en-GB"/>
        </w:rPr>
        <w:t>learners</w:t>
      </w:r>
      <w:r w:rsidR="005A0835" w:rsidRPr="00F51BE4">
        <w:rPr>
          <w:lang w:val="en-GB"/>
        </w:rPr>
        <w:t xml:space="preserve"> </w:t>
      </w:r>
      <w:r w:rsidR="005A0835">
        <w:rPr>
          <w:lang w:val="en-GB"/>
        </w:rPr>
        <w:t>with opportunities to develop their evidence</w:t>
      </w:r>
      <w:r w:rsidR="005A0835">
        <w:rPr>
          <w:lang w:eastAsia="en-NZ"/>
        </w:rPr>
        <w:t>.</w:t>
      </w:r>
    </w:p>
    <w:p w14:paraId="6071ABD4" w14:textId="77777777" w:rsidR="002D4DDE" w:rsidRPr="006F10EA" w:rsidRDefault="00F32023" w:rsidP="00AF68BB">
      <w:pPr>
        <w:rPr>
          <w:rFonts w:ascii="Calibri" w:hAnsi="Calibri"/>
          <w:lang w:val="en-GB"/>
        </w:rPr>
      </w:pPr>
      <w:r>
        <w:rPr>
          <w:lang w:val="en-US" w:eastAsia="ja-JP"/>
        </w:rPr>
        <w:t>Learners</w:t>
      </w:r>
      <w:r w:rsidR="004F5E6A" w:rsidRPr="007C0BEB">
        <w:rPr>
          <w:lang w:val="en-US" w:eastAsia="ja-JP"/>
        </w:rPr>
        <w:t xml:space="preserve"> </w:t>
      </w:r>
      <w:r w:rsidR="00BF1C3F">
        <w:rPr>
          <w:lang w:val="en-US" w:eastAsia="ja-JP"/>
        </w:rPr>
        <w:t xml:space="preserve">will </w:t>
      </w:r>
      <w:r w:rsidR="004F5E6A" w:rsidRPr="007C0BEB">
        <w:rPr>
          <w:lang w:val="en-US" w:eastAsia="ja-JP"/>
        </w:rPr>
        <w:t>require access</w:t>
      </w:r>
      <w:r w:rsidR="00AF68BB">
        <w:rPr>
          <w:lang w:val="en-US" w:eastAsia="ja-JP"/>
        </w:rPr>
        <w:t xml:space="preserve"> </w:t>
      </w:r>
      <w:r w:rsidR="002D4DDE">
        <w:rPr>
          <w:rFonts w:ascii="Calibri" w:hAnsi="Calibri"/>
        </w:rPr>
        <w:t>to the internet for research</w:t>
      </w:r>
      <w:r w:rsidR="00AF68BB">
        <w:rPr>
          <w:rFonts w:ascii="Calibri" w:hAnsi="Calibri"/>
        </w:rPr>
        <w:t>.</w:t>
      </w:r>
    </w:p>
    <w:p w14:paraId="03D9D78F" w14:textId="77777777" w:rsidR="00E91A00" w:rsidRDefault="00E91A00" w:rsidP="00E91A00">
      <w:pPr>
        <w:pStyle w:val="Heading1"/>
      </w:pPr>
      <w:r>
        <w:t>Additional information</w:t>
      </w:r>
    </w:p>
    <w:p w14:paraId="572F3FDF" w14:textId="77777777" w:rsidR="00D779A0" w:rsidRDefault="00CC58EB" w:rsidP="00D779A0">
      <w:pPr>
        <w:rPr>
          <w:bCs/>
        </w:rPr>
      </w:pPr>
      <w:r w:rsidRPr="007D75F7">
        <w:rPr>
          <w:lang w:eastAsia="en-NZ"/>
        </w:rPr>
        <w:t xml:space="preserve">The </w:t>
      </w:r>
      <w:hyperlink r:id="rId13" w:history="1">
        <w:r>
          <w:rPr>
            <w:lang w:eastAsia="en-NZ"/>
          </w:rPr>
          <w:t>t</w:t>
        </w:r>
        <w:r w:rsidRPr="007D75F7">
          <w:rPr>
            <w:lang w:eastAsia="en-NZ"/>
          </w:rPr>
          <w:t xml:space="preserve">echnology </w:t>
        </w:r>
        <w:r>
          <w:rPr>
            <w:lang w:eastAsia="en-NZ"/>
          </w:rPr>
          <w:t>o</w:t>
        </w:r>
        <w:r w:rsidRPr="007D75F7">
          <w:rPr>
            <w:lang w:eastAsia="en-NZ"/>
          </w:rPr>
          <w:t>nline explanatory paper on brief development</w:t>
        </w:r>
      </w:hyperlink>
      <w:r w:rsidRPr="007D75F7">
        <w:rPr>
          <w:lang w:eastAsia="en-NZ"/>
        </w:rPr>
        <w:t xml:space="preserve"> provides a definition of a brief</w:t>
      </w:r>
      <w:r w:rsidR="004B07C7">
        <w:rPr>
          <w:lang w:eastAsia="en-NZ"/>
        </w:rPr>
        <w:t>,</w:t>
      </w:r>
      <w:r w:rsidRPr="007D75F7">
        <w:rPr>
          <w:lang w:eastAsia="en-NZ"/>
        </w:rPr>
        <w:t xml:space="preserve"> and how a brief is developed as</w:t>
      </w:r>
      <w:r>
        <w:rPr>
          <w:lang w:eastAsia="en-NZ"/>
        </w:rPr>
        <w:t xml:space="preserve"> part of technological practice: </w:t>
      </w:r>
      <w:hyperlink r:id="rId14" w:history="1">
        <w:r w:rsidRPr="007B18FF">
          <w:rPr>
            <w:rStyle w:val="Hyperlink"/>
          </w:rPr>
          <w:t>http://technology.tki.org.nz/Curriculum-Support/Explanatory-Papers/Technological-Practice/Brief-Development</w:t>
        </w:r>
      </w:hyperlink>
      <w:r w:rsidR="007B18FF">
        <w:rPr>
          <w:rStyle w:val="Hyperlink"/>
        </w:rPr>
        <w:t>.</w:t>
      </w:r>
    </w:p>
    <w:p w14:paraId="4AB22D52" w14:textId="77777777" w:rsidR="00C16A31" w:rsidRDefault="00C16A31" w:rsidP="00D779A0">
      <w:pPr>
        <w:sectPr w:rsidR="00C16A31" w:rsidSect="00B320A2">
          <w:headerReference w:type="default" r:id="rId15"/>
          <w:headerReference w:type="first" r:id="rId16"/>
          <w:pgSz w:w="11906" w:h="16838" w:code="9"/>
          <w:pgMar w:top="1440" w:right="1440" w:bottom="1440" w:left="1440" w:header="709" w:footer="709" w:gutter="0"/>
          <w:cols w:space="708"/>
          <w:docGrid w:linePitch="360"/>
        </w:sectPr>
      </w:pPr>
    </w:p>
    <w:p w14:paraId="30817E6D"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40EC2">
            <w:t xml:space="preserve">Generic </w:t>
          </w:r>
          <w:r w:rsidR="00A561F2">
            <w:t>Technolog</w:t>
          </w:r>
          <w:r w:rsidR="00540EC2">
            <w:t>y</w:t>
          </w:r>
          <w:r w:rsidR="008878BD">
            <w:t xml:space="preserve"> 9</w:t>
          </w:r>
          <w:r w:rsidR="00EB0749">
            <w:t>1</w:t>
          </w:r>
          <w:r w:rsidR="00CF410D">
            <w:t>0</w:t>
          </w:r>
          <w:r w:rsidR="00AD133D">
            <w:t>44</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4C7818">
            <w:t>Farm security</w:t>
          </w:r>
        </w:sdtContent>
      </w:sdt>
    </w:p>
    <w:tbl>
      <w:tblPr>
        <w:tblW w:w="1417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3"/>
        <w:gridCol w:w="4723"/>
      </w:tblGrid>
      <w:tr w:rsidR="00CA2937" w:rsidRPr="00C1052C" w14:paraId="6EE6E5F0" w14:textId="77777777" w:rsidTr="00C46748">
        <w:tc>
          <w:tcPr>
            <w:tcW w:w="4724" w:type="dxa"/>
          </w:tcPr>
          <w:p w14:paraId="72DBFB0E" w14:textId="77777777" w:rsidR="00CA2937" w:rsidRPr="00C1052C" w:rsidRDefault="00D47620" w:rsidP="000D2EBA">
            <w:pPr>
              <w:pStyle w:val="VP11ptBoldCenteredBefore3ptAfter3pt"/>
            </w:pPr>
            <w:r>
              <w:t>Evidence/Judgements for Achievement</w:t>
            </w:r>
          </w:p>
        </w:tc>
        <w:tc>
          <w:tcPr>
            <w:tcW w:w="4723" w:type="dxa"/>
          </w:tcPr>
          <w:p w14:paraId="7C3B31A8" w14:textId="77777777" w:rsidR="00CA2937" w:rsidRPr="00C1052C" w:rsidRDefault="00D47620" w:rsidP="000D2EBA">
            <w:pPr>
              <w:pStyle w:val="VP11ptBoldCenteredBefore3ptAfter3pt"/>
            </w:pPr>
            <w:r>
              <w:t>Evidence/Judgements for Achievement with Merit</w:t>
            </w:r>
          </w:p>
        </w:tc>
        <w:tc>
          <w:tcPr>
            <w:tcW w:w="4723" w:type="dxa"/>
          </w:tcPr>
          <w:p w14:paraId="05ECF7B1" w14:textId="77777777" w:rsidR="00CA2937" w:rsidRPr="00C1052C" w:rsidRDefault="00D47620" w:rsidP="000D2EBA">
            <w:pPr>
              <w:pStyle w:val="VP11ptBoldCenteredBefore3ptAfter3pt"/>
            </w:pPr>
            <w:r>
              <w:t>Evidence/Judgements for Achievement with Excellence</w:t>
            </w:r>
          </w:p>
        </w:tc>
      </w:tr>
      <w:tr w:rsidR="00CA2937" w14:paraId="0B6C4214" w14:textId="77777777" w:rsidTr="00C46748">
        <w:tc>
          <w:tcPr>
            <w:tcW w:w="4724" w:type="dxa"/>
          </w:tcPr>
          <w:p w14:paraId="2B102193" w14:textId="77777777" w:rsidR="007B732D" w:rsidRDefault="007B732D" w:rsidP="007B732D">
            <w:pPr>
              <w:pStyle w:val="VPScheduletext"/>
            </w:pPr>
            <w:r>
              <w:rPr>
                <w:lang w:val="en-AU"/>
              </w:rPr>
              <w:t xml:space="preserve">The learner </w:t>
            </w:r>
            <w:r w:rsidR="001810E6">
              <w:rPr>
                <w:lang w:val="en-AU"/>
              </w:rPr>
              <w:t>undertak</w:t>
            </w:r>
            <w:r>
              <w:rPr>
                <w:lang w:val="en-AU"/>
              </w:rPr>
              <w:t xml:space="preserve">es </w:t>
            </w:r>
            <w:r w:rsidR="001810E6">
              <w:rPr>
                <w:lang w:val="en-AU"/>
              </w:rPr>
              <w:t>brief development to address a need or opportunity</w:t>
            </w:r>
            <w:r>
              <w:rPr>
                <w:lang w:val="en-AU"/>
              </w:rPr>
              <w:t xml:space="preserve"> by</w:t>
            </w:r>
            <w:r>
              <w:t>:</w:t>
            </w:r>
          </w:p>
          <w:p w14:paraId="24E4C1C5" w14:textId="77777777" w:rsidR="001C57FE" w:rsidRDefault="001810E6" w:rsidP="00535E64">
            <w:pPr>
              <w:pStyle w:val="VPSchedulebullets"/>
            </w:pPr>
            <w:r w:rsidRPr="001810E6">
              <w:t xml:space="preserve">identifying a need or opportunity </w:t>
            </w:r>
            <w:proofErr w:type="gramStart"/>
            <w:r w:rsidRPr="001810E6">
              <w:t>as a result of</w:t>
            </w:r>
            <w:proofErr w:type="gramEnd"/>
            <w:r w:rsidRPr="001810E6">
              <w:t xml:space="preserve"> exploring the given context</w:t>
            </w:r>
            <w:r w:rsidR="002858D6">
              <w:t xml:space="preserve"> and</w:t>
            </w:r>
            <w:r w:rsidRPr="001810E6">
              <w:t xml:space="preserve"> issue of </w:t>
            </w:r>
            <w:r w:rsidR="00AE0AF9">
              <w:t xml:space="preserve">farm </w:t>
            </w:r>
            <w:r w:rsidR="003C1491">
              <w:t>security</w:t>
            </w:r>
          </w:p>
          <w:p w14:paraId="76EA7356" w14:textId="77777777" w:rsidR="00C46748" w:rsidRDefault="00535E64" w:rsidP="00535E64">
            <w:pPr>
              <w:pStyle w:val="VPSchedulebullets"/>
              <w:numPr>
                <w:ilvl w:val="0"/>
                <w:numId w:val="0"/>
              </w:numPr>
              <w:ind w:left="284"/>
            </w:pPr>
            <w:r>
              <w:t>For example</w:t>
            </w:r>
            <w:r w:rsidR="00C46748">
              <w:t>:</w:t>
            </w:r>
          </w:p>
          <w:p w14:paraId="1B57A31B" w14:textId="77777777" w:rsidR="00535E64" w:rsidRPr="007B18FF" w:rsidRDefault="00C46748" w:rsidP="00C46748">
            <w:pPr>
              <w:pStyle w:val="VPSchedulebullets"/>
              <w:numPr>
                <w:ilvl w:val="0"/>
                <w:numId w:val="0"/>
              </w:numPr>
              <w:ind w:left="284"/>
              <w:rPr>
                <w:iCs/>
                <w:lang w:eastAsia="en-NZ"/>
              </w:rPr>
            </w:pPr>
            <w:r w:rsidRPr="007B18FF">
              <w:t>T</w:t>
            </w:r>
            <w:r w:rsidR="00535E64" w:rsidRPr="007B18FF">
              <w:rPr>
                <w:iCs/>
              </w:rPr>
              <w:t>he learner</w:t>
            </w:r>
            <w:r w:rsidR="004D3E3B" w:rsidRPr="007B18FF">
              <w:rPr>
                <w:iCs/>
              </w:rPr>
              <w:t>’s</w:t>
            </w:r>
            <w:r w:rsidRPr="007B18FF">
              <w:rPr>
                <w:iCs/>
              </w:rPr>
              <w:t xml:space="preserve"> evidence includes </w:t>
            </w:r>
            <w:r w:rsidR="00535E64" w:rsidRPr="007B18FF">
              <w:rPr>
                <w:iCs/>
              </w:rPr>
              <w:t>people using the s</w:t>
            </w:r>
            <w:r w:rsidR="00AE0AF9">
              <w:rPr>
                <w:iCs/>
              </w:rPr>
              <w:t>hed</w:t>
            </w:r>
            <w:r w:rsidR="00535E64" w:rsidRPr="007B18FF">
              <w:rPr>
                <w:iCs/>
              </w:rPr>
              <w:t>, the immediate environment, etc.</w:t>
            </w:r>
            <w:r w:rsidRPr="007B18FF">
              <w:rPr>
                <w:iCs/>
              </w:rPr>
              <w:t xml:space="preserve"> I</w:t>
            </w:r>
            <w:r w:rsidR="00535E64" w:rsidRPr="007B18FF">
              <w:rPr>
                <w:iCs/>
                <w:lang w:eastAsia="en-NZ"/>
              </w:rPr>
              <w:t xml:space="preserve">n consultation with the </w:t>
            </w:r>
            <w:r w:rsidR="00AE0AF9">
              <w:rPr>
                <w:iCs/>
                <w:lang w:eastAsia="en-NZ"/>
              </w:rPr>
              <w:t>farmer</w:t>
            </w:r>
            <w:r w:rsidR="00535E64" w:rsidRPr="007B18FF">
              <w:rPr>
                <w:iCs/>
                <w:lang w:eastAsia="en-NZ"/>
              </w:rPr>
              <w:t>,</w:t>
            </w:r>
            <w:r w:rsidRPr="007B18FF">
              <w:rPr>
                <w:iCs/>
                <w:lang w:eastAsia="en-NZ"/>
              </w:rPr>
              <w:t xml:space="preserve"> the learner</w:t>
            </w:r>
            <w:r w:rsidR="00535E64" w:rsidRPr="007B18FF">
              <w:rPr>
                <w:iCs/>
                <w:lang w:eastAsia="en-NZ"/>
              </w:rPr>
              <w:t xml:space="preserve"> </w:t>
            </w:r>
            <w:r w:rsidRPr="007B18FF">
              <w:rPr>
                <w:iCs/>
                <w:lang w:eastAsia="en-NZ"/>
              </w:rPr>
              <w:t>may identify a</w:t>
            </w:r>
            <w:r w:rsidR="00535E64" w:rsidRPr="007B18FF">
              <w:rPr>
                <w:iCs/>
                <w:lang w:eastAsia="en-NZ"/>
              </w:rPr>
              <w:t xml:space="preserve"> </w:t>
            </w:r>
            <w:r w:rsidR="00C96CAD" w:rsidRPr="007B18FF">
              <w:rPr>
                <w:rFonts w:cs="Arial"/>
                <w:szCs w:val="22"/>
                <w:lang w:eastAsia="en-NZ"/>
              </w:rPr>
              <w:t>need for some way of alerting the farmer to people entering the equipment shed</w:t>
            </w:r>
            <w:r w:rsidR="00535E64" w:rsidRPr="007B18FF">
              <w:rPr>
                <w:iCs/>
                <w:lang w:eastAsia="en-NZ"/>
              </w:rPr>
              <w:t>.</w:t>
            </w:r>
          </w:p>
          <w:p w14:paraId="0C18F5D7" w14:textId="77777777" w:rsidR="00535E64" w:rsidRPr="00535E64" w:rsidRDefault="00535E64" w:rsidP="00535E64">
            <w:pPr>
              <w:pStyle w:val="VPSchedulebullets"/>
            </w:pPr>
            <w:r w:rsidRPr="00535E64">
              <w:t>reflecting consideration of the social and physical environment</w:t>
            </w:r>
          </w:p>
          <w:p w14:paraId="349BE0F8" w14:textId="77777777" w:rsidR="00535E64" w:rsidRPr="00535E64" w:rsidRDefault="00535E64" w:rsidP="00535E64">
            <w:pPr>
              <w:pStyle w:val="VPSchedulebullets"/>
              <w:numPr>
                <w:ilvl w:val="0"/>
                <w:numId w:val="0"/>
              </w:numPr>
              <w:ind w:left="284"/>
              <w:rPr>
                <w:iCs/>
              </w:rPr>
            </w:pPr>
            <w:r w:rsidRPr="00535E64">
              <w:rPr>
                <w:iCs/>
              </w:rPr>
              <w:t>For example</w:t>
            </w:r>
            <w:r>
              <w:rPr>
                <w:iCs/>
              </w:rPr>
              <w:t>:</w:t>
            </w:r>
          </w:p>
          <w:p w14:paraId="5B1255D8" w14:textId="77777777" w:rsidR="00535E64" w:rsidRPr="007B18FF" w:rsidRDefault="00535E64" w:rsidP="00535E64">
            <w:pPr>
              <w:pStyle w:val="VPSchedulebullets"/>
              <w:numPr>
                <w:ilvl w:val="0"/>
                <w:numId w:val="0"/>
              </w:numPr>
              <w:ind w:left="284"/>
              <w:rPr>
                <w:iCs/>
              </w:rPr>
            </w:pPr>
            <w:r w:rsidRPr="007B18FF">
              <w:rPr>
                <w:iCs/>
              </w:rPr>
              <w:t xml:space="preserve">The learner considers who </w:t>
            </w:r>
            <w:r w:rsidR="00CB78F1" w:rsidRPr="007B18FF">
              <w:rPr>
                <w:szCs w:val="22"/>
              </w:rPr>
              <w:t>works on the farm, who is responsible for the equipment, the type of shed and its location, any existing security</w:t>
            </w:r>
            <w:r w:rsidR="00BA61B1">
              <w:rPr>
                <w:szCs w:val="22"/>
              </w:rPr>
              <w:t>,</w:t>
            </w:r>
            <w:r w:rsidR="00CB78F1" w:rsidRPr="007B18FF">
              <w:rPr>
                <w:iCs/>
              </w:rPr>
              <w:t xml:space="preserve"> </w:t>
            </w:r>
            <w:r w:rsidRPr="007B18FF">
              <w:rPr>
                <w:iCs/>
              </w:rPr>
              <w:t>etc.</w:t>
            </w:r>
          </w:p>
          <w:p w14:paraId="697431CF" w14:textId="77777777" w:rsidR="00535E64" w:rsidRPr="00535E64" w:rsidRDefault="00535E64" w:rsidP="00535E64">
            <w:pPr>
              <w:pStyle w:val="VPSchedulebullets"/>
            </w:pPr>
            <w:r w:rsidRPr="00535E64">
              <w:t>reflecting key stakeholder</w:t>
            </w:r>
            <w:r w:rsidR="00E137F0">
              <w:t>’</w:t>
            </w:r>
            <w:r w:rsidRPr="00535E64">
              <w:t>s opinion</w:t>
            </w:r>
          </w:p>
          <w:p w14:paraId="29A7B315" w14:textId="77777777" w:rsidR="00535E64" w:rsidRDefault="00535E64" w:rsidP="00535E64">
            <w:pPr>
              <w:pStyle w:val="VPSchedulebullets"/>
              <w:numPr>
                <w:ilvl w:val="0"/>
                <w:numId w:val="0"/>
              </w:numPr>
              <w:ind w:left="284"/>
            </w:pPr>
            <w:r w:rsidRPr="00535E64">
              <w:t>For example</w:t>
            </w:r>
            <w:r>
              <w:t>:</w:t>
            </w:r>
          </w:p>
          <w:p w14:paraId="218E0126" w14:textId="77777777" w:rsidR="00535E64" w:rsidRPr="007B18FF" w:rsidRDefault="00CA1F32" w:rsidP="00535E64">
            <w:pPr>
              <w:pStyle w:val="VPSchedulebullets"/>
              <w:numPr>
                <w:ilvl w:val="0"/>
                <w:numId w:val="0"/>
              </w:numPr>
              <w:ind w:left="284"/>
              <w:rPr>
                <w:iCs/>
              </w:rPr>
            </w:pPr>
            <w:r w:rsidRPr="007B18FF">
              <w:rPr>
                <w:iCs/>
              </w:rPr>
              <w:t xml:space="preserve">The learner identifies, as the result of a meeting with the </w:t>
            </w:r>
            <w:r w:rsidR="001F1B3A" w:rsidRPr="007B18FF">
              <w:rPr>
                <w:iCs/>
              </w:rPr>
              <w:t>farmer</w:t>
            </w:r>
            <w:r w:rsidRPr="007B18FF">
              <w:rPr>
                <w:iCs/>
              </w:rPr>
              <w:t xml:space="preserve">, </w:t>
            </w:r>
            <w:r w:rsidR="00CB78F1" w:rsidRPr="007B18FF">
              <w:rPr>
                <w:szCs w:val="22"/>
              </w:rPr>
              <w:t>preferences for types of security</w:t>
            </w:r>
            <w:r w:rsidR="00535E64" w:rsidRPr="007B18FF">
              <w:rPr>
                <w:iCs/>
              </w:rPr>
              <w:t>.</w:t>
            </w:r>
          </w:p>
          <w:p w14:paraId="5FCEE472" w14:textId="77777777" w:rsidR="00535E64" w:rsidRPr="00535E64" w:rsidRDefault="00535E64" w:rsidP="00535E64">
            <w:pPr>
              <w:pStyle w:val="VPSchedulebullets"/>
            </w:pPr>
            <w:r w:rsidRPr="00535E64">
              <w:t>describing the outcome to be developed</w:t>
            </w:r>
          </w:p>
          <w:p w14:paraId="1F1EDADC" w14:textId="77777777" w:rsidR="00535E64" w:rsidRPr="00535E64" w:rsidRDefault="00535E64" w:rsidP="00535E64">
            <w:pPr>
              <w:pStyle w:val="VPSchedulebullets"/>
              <w:numPr>
                <w:ilvl w:val="0"/>
                <w:numId w:val="0"/>
              </w:numPr>
              <w:ind w:left="284"/>
              <w:rPr>
                <w:iCs/>
              </w:rPr>
            </w:pPr>
            <w:r w:rsidRPr="00535E64">
              <w:rPr>
                <w:iCs/>
                <w:szCs w:val="22"/>
                <w:lang w:eastAsia="en-NZ"/>
              </w:rPr>
              <w:t>For example</w:t>
            </w:r>
            <w:r>
              <w:rPr>
                <w:iCs/>
                <w:szCs w:val="22"/>
                <w:lang w:eastAsia="en-NZ"/>
              </w:rPr>
              <w:t>:</w:t>
            </w:r>
          </w:p>
          <w:p w14:paraId="7DBEDD8B" w14:textId="77777777" w:rsidR="00535E64" w:rsidRPr="007B18FF" w:rsidRDefault="00535E64" w:rsidP="00535E64">
            <w:pPr>
              <w:pStyle w:val="VPSchedulebullets"/>
              <w:numPr>
                <w:ilvl w:val="0"/>
                <w:numId w:val="0"/>
              </w:numPr>
              <w:ind w:left="284"/>
              <w:rPr>
                <w:iCs/>
              </w:rPr>
            </w:pPr>
            <w:r w:rsidRPr="007B18FF">
              <w:rPr>
                <w:iCs/>
                <w:szCs w:val="22"/>
                <w:lang w:eastAsia="en-NZ"/>
              </w:rPr>
              <w:lastRenderedPageBreak/>
              <w:t>The learner reflects on the information to date</w:t>
            </w:r>
            <w:r w:rsidR="00CB78F1" w:rsidRPr="007B18FF">
              <w:rPr>
                <w:iCs/>
                <w:szCs w:val="22"/>
                <w:lang w:eastAsia="en-NZ"/>
              </w:rPr>
              <w:t xml:space="preserve"> to explain the outcome</w:t>
            </w:r>
            <w:r w:rsidR="00BA61B1">
              <w:rPr>
                <w:iCs/>
                <w:szCs w:val="22"/>
                <w:lang w:eastAsia="en-NZ"/>
              </w:rPr>
              <w:t>,</w:t>
            </w:r>
            <w:r w:rsidR="00CA1F32" w:rsidRPr="007B18FF">
              <w:rPr>
                <w:iCs/>
                <w:szCs w:val="22"/>
                <w:lang w:eastAsia="en-NZ"/>
              </w:rPr>
              <w:t xml:space="preserve"> such as</w:t>
            </w:r>
            <w:r w:rsidRPr="007B18FF">
              <w:rPr>
                <w:iCs/>
                <w:szCs w:val="22"/>
                <w:lang w:eastAsia="en-NZ"/>
              </w:rPr>
              <w:t xml:space="preserve"> </w:t>
            </w:r>
            <w:r w:rsidR="00CB78F1" w:rsidRPr="007B18FF">
              <w:rPr>
                <w:szCs w:val="22"/>
                <w:lang w:eastAsia="en-NZ"/>
              </w:rPr>
              <w:t>a system that would alert the farmer when people enter the property, and that would prevent them entering the shed</w:t>
            </w:r>
            <w:r w:rsidRPr="007B18FF">
              <w:rPr>
                <w:iCs/>
                <w:szCs w:val="22"/>
                <w:lang w:eastAsia="en-NZ"/>
              </w:rPr>
              <w:t>.</w:t>
            </w:r>
          </w:p>
          <w:p w14:paraId="1E462378" w14:textId="77777777" w:rsidR="00535E64" w:rsidRPr="007B18FF" w:rsidRDefault="00535E64" w:rsidP="00CA1F32">
            <w:pPr>
              <w:pStyle w:val="VPSchedulebullets"/>
            </w:pPr>
            <w:r w:rsidRPr="007B18FF">
              <w:t>identifying the physical and functional attributes needed for the outcome</w:t>
            </w:r>
          </w:p>
          <w:p w14:paraId="03CB83BF" w14:textId="77777777" w:rsidR="00CA1F32" w:rsidRPr="007B18FF" w:rsidRDefault="00CA1F32" w:rsidP="00CA1F32">
            <w:pPr>
              <w:pStyle w:val="VPSchedulebullets"/>
              <w:numPr>
                <w:ilvl w:val="0"/>
                <w:numId w:val="0"/>
              </w:numPr>
              <w:ind w:left="284"/>
              <w:rPr>
                <w:lang w:eastAsia="en-NZ"/>
              </w:rPr>
            </w:pPr>
            <w:r w:rsidRPr="007B18FF">
              <w:rPr>
                <w:lang w:eastAsia="en-NZ"/>
              </w:rPr>
              <w:t>For example:</w:t>
            </w:r>
          </w:p>
          <w:p w14:paraId="3189DF00" w14:textId="77777777" w:rsidR="00535E64" w:rsidRPr="007B18FF" w:rsidRDefault="00CA1F32" w:rsidP="00CA1F32">
            <w:pPr>
              <w:pStyle w:val="VPSchedulebullets"/>
              <w:numPr>
                <w:ilvl w:val="0"/>
                <w:numId w:val="0"/>
              </w:numPr>
              <w:ind w:left="284"/>
              <w:rPr>
                <w:lang w:eastAsia="en-NZ"/>
              </w:rPr>
            </w:pPr>
            <w:r w:rsidRPr="007B18FF">
              <w:rPr>
                <w:lang w:eastAsia="en-NZ"/>
              </w:rPr>
              <w:t>T</w:t>
            </w:r>
            <w:r w:rsidR="00535E64" w:rsidRPr="007B18FF">
              <w:rPr>
                <w:lang w:eastAsia="en-NZ"/>
              </w:rPr>
              <w:t xml:space="preserve">he learner </w:t>
            </w:r>
            <w:r w:rsidR="00FF2EAC" w:rsidRPr="007B18FF">
              <w:rPr>
                <w:rFonts w:cs="Arial"/>
                <w:szCs w:val="22"/>
                <w:lang w:eastAsia="en-NZ"/>
              </w:rPr>
              <w:t>identifies that the system</w:t>
            </w:r>
            <w:r w:rsidR="00CB78F1" w:rsidRPr="007B18FF">
              <w:rPr>
                <w:rFonts w:cs="Arial"/>
                <w:szCs w:val="22"/>
                <w:lang w:eastAsia="en-NZ"/>
              </w:rPr>
              <w:t xml:space="preserve"> should not be obvious to an intruder</w:t>
            </w:r>
            <w:r w:rsidR="00BA61B1">
              <w:rPr>
                <w:rFonts w:cs="Arial"/>
                <w:szCs w:val="22"/>
                <w:lang w:eastAsia="en-NZ"/>
              </w:rPr>
              <w:t>,</w:t>
            </w:r>
            <w:r w:rsidR="00CB78F1" w:rsidRPr="007B18FF">
              <w:rPr>
                <w:rFonts w:cs="Arial"/>
                <w:szCs w:val="22"/>
                <w:lang w:eastAsia="en-NZ"/>
              </w:rPr>
              <w:t xml:space="preserve"> but people such as farm workers could work around the area w</w:t>
            </w:r>
            <w:r w:rsidR="00E53101" w:rsidRPr="007B18FF">
              <w:rPr>
                <w:rFonts w:cs="Arial"/>
                <w:szCs w:val="22"/>
                <w:lang w:eastAsia="en-NZ"/>
              </w:rPr>
              <w:t xml:space="preserve">ithout triggering the alarm. </w:t>
            </w:r>
            <w:r w:rsidR="00CB78F1" w:rsidRPr="007B18FF">
              <w:rPr>
                <w:rFonts w:cs="Arial"/>
                <w:szCs w:val="22"/>
                <w:lang w:eastAsia="en-NZ"/>
              </w:rPr>
              <w:t xml:space="preserve">Any warning sounds or images </w:t>
            </w:r>
            <w:r w:rsidR="00CC2D6C" w:rsidRPr="007B18FF">
              <w:rPr>
                <w:rFonts w:cs="Arial"/>
                <w:szCs w:val="22"/>
                <w:lang w:eastAsia="en-NZ"/>
              </w:rPr>
              <w:t>are</w:t>
            </w:r>
            <w:r w:rsidR="00CB78F1" w:rsidRPr="007B18FF">
              <w:rPr>
                <w:rFonts w:cs="Arial"/>
                <w:szCs w:val="22"/>
                <w:lang w:eastAsia="en-NZ"/>
              </w:rPr>
              <w:t xml:space="preserve"> to be relayed to the </w:t>
            </w:r>
            <w:r w:rsidR="00B5136E" w:rsidRPr="007B18FF">
              <w:rPr>
                <w:rFonts w:cs="Arial"/>
                <w:szCs w:val="22"/>
                <w:lang w:eastAsia="en-NZ"/>
              </w:rPr>
              <w:t xml:space="preserve">farmer’s </w:t>
            </w:r>
            <w:r w:rsidR="00CB78F1" w:rsidRPr="007B18FF">
              <w:rPr>
                <w:rFonts w:cs="Arial"/>
                <w:szCs w:val="22"/>
                <w:lang w:eastAsia="en-NZ"/>
              </w:rPr>
              <w:t>house.</w:t>
            </w:r>
          </w:p>
          <w:p w14:paraId="113CC7B6" w14:textId="77777777" w:rsidR="00535E64" w:rsidRDefault="00535E64" w:rsidP="00CA1F32">
            <w:pPr>
              <w:pStyle w:val="VPSchedulebullets"/>
            </w:pPr>
            <w:r w:rsidRPr="00CA1F32">
              <w:t>producing a final brief comprised of a conceptual statement and specifications</w:t>
            </w:r>
          </w:p>
          <w:p w14:paraId="63C65A3F" w14:textId="77777777" w:rsidR="00CA1F32" w:rsidRPr="00CA1F32" w:rsidRDefault="00CA1F32" w:rsidP="00CA1F32">
            <w:pPr>
              <w:pStyle w:val="VPSchedulebullets"/>
              <w:numPr>
                <w:ilvl w:val="0"/>
                <w:numId w:val="0"/>
              </w:numPr>
              <w:ind w:left="284"/>
            </w:pPr>
            <w:r>
              <w:t>For example:</w:t>
            </w:r>
          </w:p>
          <w:p w14:paraId="4B810784" w14:textId="77777777" w:rsidR="00535E64" w:rsidRPr="007B18FF" w:rsidRDefault="00535E64" w:rsidP="00CA1F32">
            <w:pPr>
              <w:pStyle w:val="VPSchedulebullets"/>
              <w:numPr>
                <w:ilvl w:val="0"/>
                <w:numId w:val="0"/>
              </w:numPr>
              <w:ind w:left="284"/>
              <w:rPr>
                <w:rFonts w:eastAsiaTheme="majorEastAsia" w:cs="Arial"/>
                <w:iCs/>
                <w:lang w:eastAsia="en-GB"/>
              </w:rPr>
            </w:pPr>
            <w:r w:rsidRPr="007B18FF">
              <w:rPr>
                <w:iCs/>
                <w:lang w:eastAsia="en-NZ"/>
              </w:rPr>
              <w:t>The learner confirm</w:t>
            </w:r>
            <w:r w:rsidR="00CA1F32" w:rsidRPr="007B18FF">
              <w:rPr>
                <w:iCs/>
                <w:lang w:eastAsia="en-NZ"/>
              </w:rPr>
              <w:t>s</w:t>
            </w:r>
            <w:r w:rsidRPr="007B18FF">
              <w:rPr>
                <w:iCs/>
                <w:lang w:eastAsia="en-NZ"/>
              </w:rPr>
              <w:t xml:space="preserve"> the conceptual statement</w:t>
            </w:r>
            <w:r w:rsidR="00BA61B1">
              <w:rPr>
                <w:iCs/>
                <w:lang w:eastAsia="en-NZ"/>
              </w:rPr>
              <w:t xml:space="preserve"> </w:t>
            </w:r>
            <w:r w:rsidRPr="007B18FF">
              <w:rPr>
                <w:iCs/>
                <w:lang w:eastAsia="en-NZ"/>
              </w:rPr>
              <w:t>and carri</w:t>
            </w:r>
            <w:r w:rsidR="00CA1F32" w:rsidRPr="007B18FF">
              <w:rPr>
                <w:iCs/>
                <w:lang w:eastAsia="en-NZ"/>
              </w:rPr>
              <w:t>es</w:t>
            </w:r>
            <w:r w:rsidRPr="007B18FF">
              <w:rPr>
                <w:iCs/>
                <w:lang w:eastAsia="en-NZ"/>
              </w:rPr>
              <w:t xml:space="preserve"> out further research, functional modelling</w:t>
            </w:r>
            <w:r w:rsidR="00BA61B1">
              <w:rPr>
                <w:iCs/>
                <w:lang w:eastAsia="en-NZ"/>
              </w:rPr>
              <w:t>,</w:t>
            </w:r>
            <w:r w:rsidRPr="007B18FF">
              <w:rPr>
                <w:iCs/>
                <w:lang w:eastAsia="en-NZ"/>
              </w:rPr>
              <w:t xml:space="preserve"> and stakeholder consultation to establish the specifications.</w:t>
            </w:r>
            <w:r w:rsidR="00CA1F32" w:rsidRPr="007B18FF">
              <w:rPr>
                <w:iCs/>
                <w:lang w:eastAsia="en-NZ"/>
              </w:rPr>
              <w:t xml:space="preserve"> </w:t>
            </w:r>
            <w:r w:rsidR="00CA1F32" w:rsidRPr="007B18FF">
              <w:rPr>
                <w:rFonts w:cs="Arial"/>
                <w:iCs/>
                <w:lang w:eastAsia="en-NZ"/>
              </w:rPr>
              <w:t xml:space="preserve">Specifications </w:t>
            </w:r>
            <w:r w:rsidR="00CB78F1" w:rsidRPr="007B18FF">
              <w:rPr>
                <w:rFonts w:cs="Arial"/>
                <w:szCs w:val="22"/>
                <w:lang w:eastAsia="en-NZ"/>
              </w:rPr>
              <w:t xml:space="preserve">allow for the </w:t>
            </w:r>
            <w:r w:rsidR="00FF2EAC" w:rsidRPr="007B18FF">
              <w:rPr>
                <w:rFonts w:cs="Arial"/>
                <w:szCs w:val="22"/>
                <w:lang w:eastAsia="en-NZ"/>
              </w:rPr>
              <w:t>security system</w:t>
            </w:r>
            <w:r w:rsidR="00CB78F1" w:rsidRPr="007B18FF">
              <w:rPr>
                <w:rFonts w:cs="Arial"/>
                <w:szCs w:val="22"/>
                <w:lang w:eastAsia="en-NZ"/>
              </w:rPr>
              <w:t xml:space="preserve"> to be judged as fit for purpose </w:t>
            </w:r>
            <w:r w:rsidR="00E53101" w:rsidRPr="007B18FF">
              <w:rPr>
                <w:rFonts w:cs="Arial"/>
                <w:szCs w:val="22"/>
                <w:lang w:eastAsia="en-NZ"/>
              </w:rPr>
              <w:t>(</w:t>
            </w:r>
            <w:r w:rsidR="00CB78F1" w:rsidRPr="007B18FF">
              <w:rPr>
                <w:rFonts w:cs="Arial"/>
                <w:szCs w:val="22"/>
                <w:lang w:eastAsia="en-NZ"/>
              </w:rPr>
              <w:t>e.g. emit</w:t>
            </w:r>
            <w:r w:rsidR="001F39B7" w:rsidRPr="007B18FF">
              <w:rPr>
                <w:rFonts w:cs="Arial"/>
                <w:szCs w:val="22"/>
                <w:lang w:eastAsia="en-NZ"/>
              </w:rPr>
              <w:t>s</w:t>
            </w:r>
            <w:r w:rsidR="00CB78F1" w:rsidRPr="007B18FF">
              <w:rPr>
                <w:rFonts w:cs="Arial"/>
                <w:szCs w:val="22"/>
                <w:lang w:eastAsia="en-NZ"/>
              </w:rPr>
              <w:t xml:space="preserve"> a 120</w:t>
            </w:r>
            <w:r w:rsidR="00BA61B1">
              <w:rPr>
                <w:rFonts w:cs="Arial"/>
                <w:szCs w:val="22"/>
                <w:lang w:eastAsia="en-NZ"/>
              </w:rPr>
              <w:t xml:space="preserve"> </w:t>
            </w:r>
            <w:r w:rsidR="00CB78F1" w:rsidRPr="007B18FF">
              <w:rPr>
                <w:rFonts w:cs="Arial"/>
                <w:szCs w:val="22"/>
                <w:lang w:eastAsia="en-NZ"/>
              </w:rPr>
              <w:t>db sound on entry, record</w:t>
            </w:r>
            <w:r w:rsidR="005769AE" w:rsidRPr="007B18FF">
              <w:rPr>
                <w:rFonts w:cs="Arial"/>
                <w:szCs w:val="22"/>
                <w:lang w:eastAsia="en-NZ"/>
              </w:rPr>
              <w:t>s</w:t>
            </w:r>
            <w:r w:rsidR="00CB78F1" w:rsidRPr="007B18FF">
              <w:rPr>
                <w:rFonts w:cs="Arial"/>
                <w:szCs w:val="22"/>
                <w:lang w:eastAsia="en-NZ"/>
              </w:rPr>
              <w:t xml:space="preserve"> those who enter, can be turned off easily by workers who need to use the equipment etc</w:t>
            </w:r>
            <w:r w:rsidR="00E53101" w:rsidRPr="007B18FF">
              <w:rPr>
                <w:rFonts w:cs="Arial"/>
                <w:iCs/>
                <w:lang w:eastAsia="en-NZ"/>
              </w:rPr>
              <w:t xml:space="preserve">.). </w:t>
            </w:r>
            <w:r w:rsidRPr="007B18FF">
              <w:rPr>
                <w:rFonts w:cs="Arial"/>
                <w:iCs/>
                <w:lang w:val="en-GB" w:eastAsia="en-GB"/>
              </w:rPr>
              <w:t>A final brief comprised of a conceptual statement, that says what is to be done and why, and specifications that define the requirements of the outcome in terms of its physical and functional nature</w:t>
            </w:r>
            <w:r w:rsidR="00BA61B1">
              <w:rPr>
                <w:rFonts w:cs="Arial"/>
                <w:iCs/>
                <w:lang w:val="en-GB" w:eastAsia="en-GB"/>
              </w:rPr>
              <w:t>,</w:t>
            </w:r>
            <w:r w:rsidRPr="007B18FF">
              <w:rPr>
                <w:rFonts w:cs="Arial"/>
                <w:iCs/>
                <w:lang w:val="en-GB" w:eastAsia="en-GB"/>
              </w:rPr>
              <w:t xml:space="preserve"> is presented.</w:t>
            </w:r>
          </w:p>
          <w:p w14:paraId="300A2A9F" w14:textId="77777777" w:rsidR="00AD61D9" w:rsidRPr="00C94C02" w:rsidRDefault="00C94C02" w:rsidP="002E1EE5">
            <w:pPr>
              <w:pStyle w:val="VPScheduletext"/>
              <w:rPr>
                <w:lang w:val="en-AU"/>
              </w:rPr>
            </w:pPr>
            <w:r>
              <w:rPr>
                <w:i/>
                <w:iCs/>
                <w:color w:val="FF0000"/>
              </w:rPr>
              <w:t xml:space="preserve">The above expected learner responses are indicative only and relate to just part of what is </w:t>
            </w:r>
            <w:r>
              <w:rPr>
                <w:i/>
                <w:iCs/>
                <w:color w:val="FF0000"/>
              </w:rPr>
              <w:lastRenderedPageBreak/>
              <w:t>required.</w:t>
            </w:r>
          </w:p>
        </w:tc>
        <w:tc>
          <w:tcPr>
            <w:tcW w:w="4723" w:type="dxa"/>
          </w:tcPr>
          <w:p w14:paraId="1111DD2C" w14:textId="77777777" w:rsidR="00267A14" w:rsidRDefault="00267A14" w:rsidP="00267A14">
            <w:pPr>
              <w:pStyle w:val="VPScheduletext"/>
            </w:pPr>
            <w:r>
              <w:rPr>
                <w:lang w:val="en-AU"/>
              </w:rPr>
              <w:lastRenderedPageBreak/>
              <w:t>The learner undertakes</w:t>
            </w:r>
            <w:r w:rsidR="004E7217">
              <w:rPr>
                <w:lang w:val="en-AU"/>
              </w:rPr>
              <w:t xml:space="preserve"> </w:t>
            </w:r>
            <w:r>
              <w:rPr>
                <w:lang w:val="en-AU"/>
              </w:rPr>
              <w:t>detailed brief development to address a need or opportunity by</w:t>
            </w:r>
            <w:r>
              <w:t>:</w:t>
            </w:r>
          </w:p>
          <w:p w14:paraId="755E986E" w14:textId="77777777" w:rsidR="00267A14" w:rsidRDefault="00267A14" w:rsidP="00267A14">
            <w:pPr>
              <w:pStyle w:val="VPSchedulebullets"/>
            </w:pPr>
            <w:r w:rsidRPr="00176F9F">
              <w:t>explaining how the need or opportunity is derived from the issue</w:t>
            </w:r>
            <w:r w:rsidRPr="001810E6">
              <w:t xml:space="preserve"> of </w:t>
            </w:r>
            <w:r w:rsidR="002F79C7">
              <w:t xml:space="preserve">farm </w:t>
            </w:r>
            <w:r w:rsidR="00CF1E3B">
              <w:t>security</w:t>
            </w:r>
          </w:p>
          <w:p w14:paraId="490A9DAF" w14:textId="77777777" w:rsidR="00C46748" w:rsidRDefault="00C46748" w:rsidP="00C46748">
            <w:pPr>
              <w:pStyle w:val="VPSchedulebullets"/>
              <w:numPr>
                <w:ilvl w:val="0"/>
                <w:numId w:val="0"/>
              </w:numPr>
              <w:ind w:left="284"/>
            </w:pPr>
            <w:r>
              <w:t>For example:</w:t>
            </w:r>
          </w:p>
          <w:p w14:paraId="375027CE" w14:textId="77777777" w:rsidR="00C46748" w:rsidRPr="007B18FF" w:rsidRDefault="00CF1E3B" w:rsidP="00C46748">
            <w:pPr>
              <w:pStyle w:val="VPSchedulebullets"/>
              <w:numPr>
                <w:ilvl w:val="0"/>
                <w:numId w:val="0"/>
              </w:numPr>
              <w:ind w:left="284"/>
            </w:pPr>
            <w:r w:rsidRPr="007B18FF">
              <w:t>T</w:t>
            </w:r>
            <w:r w:rsidRPr="007B18FF">
              <w:rPr>
                <w:iCs/>
              </w:rPr>
              <w:t xml:space="preserve">he learner’s evidence includes </w:t>
            </w:r>
            <w:r w:rsidRPr="007B18FF">
              <w:rPr>
                <w:rFonts w:cs="Arial"/>
                <w:szCs w:val="22"/>
                <w:lang w:eastAsia="en-NZ"/>
              </w:rPr>
              <w:t>consideration of the people using the sp</w:t>
            </w:r>
            <w:r w:rsidR="00073459" w:rsidRPr="007B18FF">
              <w:rPr>
                <w:rFonts w:cs="Arial"/>
                <w:szCs w:val="22"/>
                <w:lang w:eastAsia="en-NZ"/>
              </w:rPr>
              <w:t>ace, the immediate environment</w:t>
            </w:r>
            <w:r w:rsidR="001F39B7" w:rsidRPr="007B18FF">
              <w:rPr>
                <w:rFonts w:cs="Arial"/>
                <w:szCs w:val="22"/>
                <w:lang w:eastAsia="en-NZ"/>
              </w:rPr>
              <w:t>, etc.</w:t>
            </w:r>
            <w:r w:rsidR="00073459" w:rsidRPr="007B18FF">
              <w:rPr>
                <w:rFonts w:cs="Arial"/>
                <w:szCs w:val="22"/>
                <w:lang w:eastAsia="en-NZ"/>
              </w:rPr>
              <w:t xml:space="preserve"> </w:t>
            </w:r>
            <w:r w:rsidRPr="007B18FF">
              <w:rPr>
                <w:rFonts w:cs="Arial"/>
                <w:szCs w:val="22"/>
                <w:lang w:eastAsia="en-NZ"/>
              </w:rPr>
              <w:t xml:space="preserve">In consultation with the </w:t>
            </w:r>
            <w:r w:rsidR="002F79C7">
              <w:rPr>
                <w:rFonts w:cs="Arial"/>
                <w:szCs w:val="22"/>
                <w:lang w:eastAsia="en-NZ"/>
              </w:rPr>
              <w:t>farmer,</w:t>
            </w:r>
            <w:r w:rsidR="002F79C7" w:rsidRPr="007B18FF">
              <w:rPr>
                <w:rFonts w:cs="Arial"/>
                <w:szCs w:val="22"/>
                <w:lang w:eastAsia="en-NZ"/>
              </w:rPr>
              <w:t xml:space="preserve"> </w:t>
            </w:r>
            <w:r w:rsidRPr="007B18FF">
              <w:rPr>
                <w:rFonts w:cs="Arial"/>
                <w:szCs w:val="22"/>
                <w:lang w:eastAsia="en-NZ"/>
              </w:rPr>
              <w:t xml:space="preserve">the learner discovered </w:t>
            </w:r>
            <w:r w:rsidR="00E53101" w:rsidRPr="007B18FF">
              <w:rPr>
                <w:rFonts w:cs="Arial"/>
                <w:szCs w:val="22"/>
                <w:lang w:eastAsia="en-NZ"/>
              </w:rPr>
              <w:t xml:space="preserve">that </w:t>
            </w:r>
            <w:r w:rsidRPr="007B18FF">
              <w:rPr>
                <w:rFonts w:cs="Arial"/>
                <w:szCs w:val="22"/>
                <w:lang w:eastAsia="en-NZ"/>
              </w:rPr>
              <w:t xml:space="preserve">valuable equipment had been stolen from neighbouring </w:t>
            </w:r>
            <w:r w:rsidR="00140968" w:rsidRPr="007B18FF">
              <w:rPr>
                <w:rFonts w:cs="Arial"/>
                <w:szCs w:val="22"/>
                <w:lang w:eastAsia="en-NZ"/>
              </w:rPr>
              <w:t>farms, therefore</w:t>
            </w:r>
            <w:r w:rsidRPr="007B18FF">
              <w:rPr>
                <w:rFonts w:cs="Arial"/>
                <w:szCs w:val="22"/>
                <w:lang w:eastAsia="en-NZ"/>
              </w:rPr>
              <w:t xml:space="preserve"> there was a need for some way of alerting the farmer to intruders entering his equipment shed</w:t>
            </w:r>
            <w:r w:rsidR="00C46748" w:rsidRPr="007B18FF">
              <w:rPr>
                <w:iCs/>
                <w:lang w:eastAsia="en-NZ"/>
              </w:rPr>
              <w:t>.</w:t>
            </w:r>
          </w:p>
          <w:p w14:paraId="1913CC86" w14:textId="77777777" w:rsidR="00267A14" w:rsidRPr="00176F9F" w:rsidRDefault="00267A14" w:rsidP="006218B1">
            <w:pPr>
              <w:pStyle w:val="VPSchedulebullets"/>
            </w:pPr>
            <w:r w:rsidRPr="00176F9F">
              <w:t>reflecting iterative consideration of the social and physical environment and key stakeholder</w:t>
            </w:r>
            <w:r w:rsidR="00C8496B">
              <w:t>’</w:t>
            </w:r>
            <w:r w:rsidRPr="00176F9F">
              <w:t>s opinion</w:t>
            </w:r>
          </w:p>
          <w:p w14:paraId="2799FD7C" w14:textId="77777777" w:rsidR="007330DB" w:rsidRPr="008D3EFA" w:rsidRDefault="007330DB" w:rsidP="007330DB">
            <w:pPr>
              <w:pStyle w:val="VPSchedulebullets"/>
              <w:numPr>
                <w:ilvl w:val="0"/>
                <w:numId w:val="0"/>
              </w:numPr>
              <w:ind w:left="284"/>
              <w:rPr>
                <w:iCs/>
              </w:rPr>
            </w:pPr>
            <w:r w:rsidRPr="008D3EFA">
              <w:rPr>
                <w:iCs/>
              </w:rPr>
              <w:t>For example:</w:t>
            </w:r>
          </w:p>
          <w:p w14:paraId="599E387D" w14:textId="77777777" w:rsidR="00267A14" w:rsidRPr="007B18FF" w:rsidRDefault="00CF1E3B" w:rsidP="007330DB">
            <w:pPr>
              <w:pStyle w:val="VPSchedulebullets"/>
              <w:numPr>
                <w:ilvl w:val="0"/>
                <w:numId w:val="0"/>
              </w:numPr>
              <w:ind w:left="284"/>
              <w:rPr>
                <w:iCs/>
              </w:rPr>
            </w:pPr>
            <w:r w:rsidRPr="007B18FF">
              <w:rPr>
                <w:iCs/>
              </w:rPr>
              <w:t>T</w:t>
            </w:r>
            <w:r w:rsidR="00267A14" w:rsidRPr="007B18FF">
              <w:rPr>
                <w:iCs/>
              </w:rPr>
              <w:t xml:space="preserve">he learner </w:t>
            </w:r>
            <w:r w:rsidRPr="007B18FF">
              <w:rPr>
                <w:szCs w:val="22"/>
              </w:rPr>
              <w:t xml:space="preserve">uses functional </w:t>
            </w:r>
            <w:proofErr w:type="gramStart"/>
            <w:r w:rsidRPr="007B18FF">
              <w:rPr>
                <w:szCs w:val="22"/>
              </w:rPr>
              <w:t>modelling</w:t>
            </w:r>
            <w:r w:rsidR="00BA61B1">
              <w:rPr>
                <w:szCs w:val="22"/>
              </w:rPr>
              <w:t>,</w:t>
            </w:r>
            <w:r w:rsidRPr="007B18FF">
              <w:rPr>
                <w:szCs w:val="22"/>
              </w:rPr>
              <w:t xml:space="preserve"> and</w:t>
            </w:r>
            <w:proofErr w:type="gramEnd"/>
            <w:r w:rsidRPr="007B18FF">
              <w:rPr>
                <w:szCs w:val="22"/>
              </w:rPr>
              <w:t xml:space="preserve"> considers farm</w:t>
            </w:r>
            <w:r w:rsidR="007C1A24">
              <w:rPr>
                <w:szCs w:val="22"/>
              </w:rPr>
              <w:t xml:space="preserve"> </w:t>
            </w:r>
            <w:r w:rsidRPr="007B18FF">
              <w:rPr>
                <w:szCs w:val="22"/>
              </w:rPr>
              <w:t xml:space="preserve">workers feedback when making decisions around such things as </w:t>
            </w:r>
            <w:r w:rsidR="002F79C7">
              <w:rPr>
                <w:szCs w:val="22"/>
              </w:rPr>
              <w:t xml:space="preserve">the </w:t>
            </w:r>
            <w:r w:rsidRPr="007B18FF">
              <w:rPr>
                <w:szCs w:val="22"/>
              </w:rPr>
              <w:t>position of the shed in relation to the house</w:t>
            </w:r>
            <w:r w:rsidR="001F39B7" w:rsidRPr="007B18FF">
              <w:rPr>
                <w:szCs w:val="22"/>
              </w:rPr>
              <w:t>,</w:t>
            </w:r>
            <w:r w:rsidRPr="007B18FF">
              <w:rPr>
                <w:szCs w:val="22"/>
              </w:rPr>
              <w:t xml:space="preserve"> the impact of the potential outcome on the farm workers</w:t>
            </w:r>
            <w:r w:rsidR="001F39B7" w:rsidRPr="007B18FF">
              <w:rPr>
                <w:szCs w:val="22"/>
              </w:rPr>
              <w:t>, and</w:t>
            </w:r>
            <w:r w:rsidRPr="007B18FF">
              <w:rPr>
                <w:szCs w:val="22"/>
              </w:rPr>
              <w:t xml:space="preserve"> possible movements of a potential intruder</w:t>
            </w:r>
            <w:r w:rsidR="00267A14" w:rsidRPr="007B18FF">
              <w:rPr>
                <w:iCs/>
              </w:rPr>
              <w:t>.</w:t>
            </w:r>
          </w:p>
          <w:p w14:paraId="25EA0753" w14:textId="77777777" w:rsidR="00267A14" w:rsidRPr="00176F9F" w:rsidRDefault="00267A14" w:rsidP="007330DB">
            <w:pPr>
              <w:pStyle w:val="VPSchedulebullets"/>
            </w:pPr>
            <w:r w:rsidRPr="00176F9F">
              <w:t>descri</w:t>
            </w:r>
            <w:r w:rsidR="00BA61B1">
              <w:t>bing the purpose of the outcome</w:t>
            </w:r>
            <w:r w:rsidRPr="00176F9F">
              <w:t xml:space="preserve"> within the intended environment</w:t>
            </w:r>
          </w:p>
          <w:p w14:paraId="1E27D4EB" w14:textId="77777777" w:rsidR="007330DB" w:rsidRPr="007330DB" w:rsidRDefault="00267A14" w:rsidP="007330DB">
            <w:pPr>
              <w:pStyle w:val="VPSchedulebullets"/>
              <w:numPr>
                <w:ilvl w:val="0"/>
                <w:numId w:val="0"/>
              </w:numPr>
              <w:ind w:left="284"/>
              <w:rPr>
                <w:iCs/>
                <w:lang w:eastAsia="en-NZ"/>
              </w:rPr>
            </w:pPr>
            <w:r w:rsidRPr="007330DB">
              <w:rPr>
                <w:iCs/>
              </w:rPr>
              <w:lastRenderedPageBreak/>
              <w:t>For exampl</w:t>
            </w:r>
            <w:r w:rsidR="007330DB">
              <w:rPr>
                <w:iCs/>
              </w:rPr>
              <w:t>e:</w:t>
            </w:r>
          </w:p>
          <w:p w14:paraId="79200612" w14:textId="77777777" w:rsidR="00267A14" w:rsidRPr="007B18FF" w:rsidRDefault="007330DB" w:rsidP="007330DB">
            <w:pPr>
              <w:pStyle w:val="VPSchedulebullets"/>
              <w:numPr>
                <w:ilvl w:val="0"/>
                <w:numId w:val="0"/>
              </w:numPr>
              <w:ind w:left="284"/>
              <w:rPr>
                <w:iCs/>
                <w:lang w:eastAsia="en-NZ"/>
              </w:rPr>
            </w:pPr>
            <w:r w:rsidRPr="007B18FF">
              <w:rPr>
                <w:iCs/>
              </w:rPr>
              <w:t xml:space="preserve">The learner </w:t>
            </w:r>
            <w:r w:rsidR="005A4654" w:rsidRPr="007B18FF">
              <w:rPr>
                <w:iCs/>
              </w:rPr>
              <w:t>describe</w:t>
            </w:r>
            <w:r w:rsidR="001C4E16" w:rsidRPr="007B18FF">
              <w:rPr>
                <w:iCs/>
              </w:rPr>
              <w:t>s</w:t>
            </w:r>
            <w:r w:rsidR="005A4654" w:rsidRPr="007B18FF">
              <w:rPr>
                <w:iCs/>
              </w:rPr>
              <w:t xml:space="preserve"> </w:t>
            </w:r>
            <w:r w:rsidR="00CF1E3B" w:rsidRPr="007B18FF">
              <w:rPr>
                <w:iCs/>
                <w:szCs w:val="22"/>
              </w:rPr>
              <w:t>the need for a system that ha</w:t>
            </w:r>
            <w:r w:rsidR="00BA61B1">
              <w:rPr>
                <w:iCs/>
                <w:szCs w:val="22"/>
              </w:rPr>
              <w:t>s</w:t>
            </w:r>
            <w:r w:rsidR="00CF1E3B" w:rsidRPr="007B18FF">
              <w:rPr>
                <w:iCs/>
                <w:szCs w:val="22"/>
              </w:rPr>
              <w:t xml:space="preserve"> a dual purpose </w:t>
            </w:r>
            <w:r w:rsidR="00140968" w:rsidRPr="007B18FF">
              <w:rPr>
                <w:iCs/>
                <w:szCs w:val="22"/>
              </w:rPr>
              <w:t>(i</w:t>
            </w:r>
            <w:r w:rsidR="00CF1E3B" w:rsidRPr="007B18FF">
              <w:rPr>
                <w:iCs/>
                <w:szCs w:val="22"/>
              </w:rPr>
              <w:t>.e. to alert the farmer when intruders enter the property</w:t>
            </w:r>
            <w:r w:rsidR="001F39B7" w:rsidRPr="007B18FF">
              <w:rPr>
                <w:iCs/>
                <w:szCs w:val="22"/>
              </w:rPr>
              <w:t>,</w:t>
            </w:r>
            <w:r w:rsidR="00CF1E3B" w:rsidRPr="007B18FF">
              <w:rPr>
                <w:iCs/>
                <w:szCs w:val="22"/>
              </w:rPr>
              <w:t xml:space="preserve"> and to prevent intruders entering the shed</w:t>
            </w:r>
            <w:r w:rsidR="00E53101" w:rsidRPr="007B18FF">
              <w:rPr>
                <w:iCs/>
                <w:szCs w:val="22"/>
              </w:rPr>
              <w:t>)</w:t>
            </w:r>
            <w:r w:rsidR="00CF1E3B" w:rsidRPr="007B18FF">
              <w:rPr>
                <w:iCs/>
                <w:szCs w:val="22"/>
              </w:rPr>
              <w:t>. The system also need</w:t>
            </w:r>
            <w:r w:rsidR="001F39B7" w:rsidRPr="007B18FF">
              <w:rPr>
                <w:iCs/>
                <w:szCs w:val="22"/>
              </w:rPr>
              <w:t>s</w:t>
            </w:r>
            <w:r w:rsidR="00CF1E3B" w:rsidRPr="007B18FF">
              <w:rPr>
                <w:iCs/>
                <w:szCs w:val="22"/>
              </w:rPr>
              <w:t xml:space="preserve"> to take into consideration the position of the shed in relation to the house.</w:t>
            </w:r>
          </w:p>
          <w:p w14:paraId="5C95E469" w14:textId="77777777" w:rsidR="00267A14" w:rsidRPr="00000E81" w:rsidRDefault="00267A14" w:rsidP="00217DE5">
            <w:pPr>
              <w:pStyle w:val="VPSchedulebullets"/>
            </w:pPr>
            <w:r w:rsidRPr="00176F9F">
              <w:t>explaining the physical and functional attributes needed for the outcome</w:t>
            </w:r>
          </w:p>
          <w:p w14:paraId="7D68845B" w14:textId="77777777" w:rsidR="00217DE5" w:rsidRPr="007D0BE1" w:rsidRDefault="00217DE5" w:rsidP="00217DE5">
            <w:pPr>
              <w:pStyle w:val="VPSchedulebullets"/>
              <w:numPr>
                <w:ilvl w:val="0"/>
                <w:numId w:val="0"/>
              </w:numPr>
              <w:ind w:left="284"/>
              <w:rPr>
                <w:iCs/>
                <w:lang w:eastAsia="en-NZ"/>
              </w:rPr>
            </w:pPr>
            <w:r w:rsidRPr="007D0BE1">
              <w:rPr>
                <w:iCs/>
                <w:lang w:eastAsia="en-NZ"/>
              </w:rPr>
              <w:t>For example:</w:t>
            </w:r>
          </w:p>
          <w:p w14:paraId="2DAA8CB3" w14:textId="77777777" w:rsidR="00217DE5" w:rsidRPr="007B18FF" w:rsidRDefault="00217DE5" w:rsidP="00CF1E3B">
            <w:pPr>
              <w:pStyle w:val="VPSchedulebullets"/>
              <w:numPr>
                <w:ilvl w:val="0"/>
                <w:numId w:val="0"/>
              </w:numPr>
              <w:ind w:left="284"/>
              <w:rPr>
                <w:iCs/>
                <w:lang w:eastAsia="en-NZ"/>
              </w:rPr>
            </w:pPr>
            <w:r w:rsidRPr="007B18FF">
              <w:rPr>
                <w:iCs/>
                <w:lang w:eastAsia="en-NZ"/>
              </w:rPr>
              <w:t xml:space="preserve">The learner explains </w:t>
            </w:r>
            <w:r w:rsidR="001F39B7" w:rsidRPr="007B18FF">
              <w:rPr>
                <w:iCs/>
                <w:lang w:eastAsia="en-NZ"/>
              </w:rPr>
              <w:t xml:space="preserve">that </w:t>
            </w:r>
            <w:r w:rsidR="00CF1E3B" w:rsidRPr="007B18FF">
              <w:rPr>
                <w:iCs/>
                <w:lang w:eastAsia="en-NZ"/>
              </w:rPr>
              <w:t>the system should not be obvious to an intruder</w:t>
            </w:r>
            <w:r w:rsidR="00BA61B1">
              <w:rPr>
                <w:iCs/>
                <w:lang w:eastAsia="en-NZ"/>
              </w:rPr>
              <w:t>,</w:t>
            </w:r>
            <w:r w:rsidR="00CF1E3B" w:rsidRPr="007B18FF">
              <w:rPr>
                <w:iCs/>
                <w:lang w:eastAsia="en-NZ"/>
              </w:rPr>
              <w:t xml:space="preserve"> so they would not try to avoid the system. As farm workers need to work around the area during the day undisturbed, the farmer (and no one else) would need to be able to disable the system in some way. Any warning sounds or images were to be relayed to the </w:t>
            </w:r>
            <w:r w:rsidR="001F39B7" w:rsidRPr="007B18FF">
              <w:rPr>
                <w:iCs/>
                <w:lang w:eastAsia="en-NZ"/>
              </w:rPr>
              <w:t xml:space="preserve">farmer’s </w:t>
            </w:r>
            <w:r w:rsidR="00CF1E3B" w:rsidRPr="007B18FF">
              <w:rPr>
                <w:iCs/>
                <w:lang w:eastAsia="en-NZ"/>
              </w:rPr>
              <w:t>house</w:t>
            </w:r>
            <w:r w:rsidR="00BA61B1">
              <w:rPr>
                <w:iCs/>
                <w:lang w:eastAsia="en-NZ"/>
              </w:rPr>
              <w:t>,</w:t>
            </w:r>
            <w:r w:rsidR="00CF1E3B" w:rsidRPr="007B18FF">
              <w:rPr>
                <w:iCs/>
                <w:lang w:eastAsia="en-NZ"/>
              </w:rPr>
              <w:t xml:space="preserve"> as the housekeeper was usually there.</w:t>
            </w:r>
          </w:p>
          <w:p w14:paraId="02E46967" w14:textId="77777777" w:rsidR="00267A14" w:rsidRPr="007B18FF" w:rsidRDefault="00267A14" w:rsidP="00217DE5">
            <w:pPr>
              <w:pStyle w:val="VPSchedulebullets"/>
            </w:pPr>
            <w:r w:rsidRPr="007B18FF">
              <w:t>producing a final brief comprised of a conceptual statement and specifications</w:t>
            </w:r>
          </w:p>
          <w:p w14:paraId="0FAC34A4" w14:textId="77777777" w:rsidR="007D0BE1" w:rsidRPr="007B18FF" w:rsidRDefault="007D0BE1" w:rsidP="007D0BE1">
            <w:pPr>
              <w:pStyle w:val="VPSchedulebullets"/>
              <w:numPr>
                <w:ilvl w:val="0"/>
                <w:numId w:val="0"/>
              </w:numPr>
              <w:ind w:left="284"/>
              <w:rPr>
                <w:iCs/>
                <w:lang w:eastAsia="en-NZ"/>
              </w:rPr>
            </w:pPr>
            <w:r w:rsidRPr="007B18FF">
              <w:rPr>
                <w:iCs/>
                <w:lang w:eastAsia="en-NZ"/>
              </w:rPr>
              <w:t>For example:</w:t>
            </w:r>
          </w:p>
          <w:p w14:paraId="5C6C2F1A" w14:textId="77777777" w:rsidR="00217DE5" w:rsidRPr="00CA1F32" w:rsidRDefault="009F7E3B" w:rsidP="00217DE5">
            <w:pPr>
              <w:pStyle w:val="VPSchedulebullets"/>
              <w:numPr>
                <w:ilvl w:val="0"/>
                <w:numId w:val="0"/>
              </w:numPr>
              <w:ind w:left="284"/>
              <w:rPr>
                <w:rFonts w:eastAsiaTheme="majorEastAsia" w:cs="Arial"/>
                <w:i/>
                <w:iCs/>
                <w:lang w:eastAsia="en-GB"/>
              </w:rPr>
            </w:pPr>
            <w:r w:rsidRPr="007B18FF">
              <w:rPr>
                <w:iCs/>
                <w:lang w:eastAsia="en-NZ"/>
              </w:rPr>
              <w:t xml:space="preserve">The learner confirms the conceptual statement </w:t>
            </w:r>
            <w:r w:rsidR="00CF1E3B" w:rsidRPr="007B18FF">
              <w:rPr>
                <w:iCs/>
                <w:lang w:eastAsia="en-NZ"/>
              </w:rPr>
              <w:t>and carries out further research, functional modelling</w:t>
            </w:r>
            <w:r w:rsidR="00BA61B1">
              <w:rPr>
                <w:iCs/>
                <w:lang w:eastAsia="en-NZ"/>
              </w:rPr>
              <w:t>,</w:t>
            </w:r>
            <w:r w:rsidR="00CF1E3B" w:rsidRPr="007B18FF">
              <w:rPr>
                <w:iCs/>
                <w:lang w:eastAsia="en-NZ"/>
              </w:rPr>
              <w:t xml:space="preserve"> and stakeholder consultation to establish the specifications. </w:t>
            </w:r>
            <w:r w:rsidR="00CF1E3B" w:rsidRPr="007B18FF">
              <w:rPr>
                <w:rFonts w:cs="Arial"/>
                <w:iCs/>
                <w:lang w:eastAsia="en-NZ"/>
              </w:rPr>
              <w:t xml:space="preserve">Specifications </w:t>
            </w:r>
            <w:r w:rsidR="00CF1E3B" w:rsidRPr="007B18FF">
              <w:rPr>
                <w:rFonts w:cs="Arial"/>
                <w:szCs w:val="22"/>
                <w:lang w:eastAsia="en-NZ"/>
              </w:rPr>
              <w:t>allow for the security system</w:t>
            </w:r>
            <w:r w:rsidR="00140968" w:rsidRPr="007B18FF">
              <w:rPr>
                <w:rFonts w:cs="Arial"/>
                <w:szCs w:val="22"/>
                <w:lang w:eastAsia="en-NZ"/>
              </w:rPr>
              <w:t xml:space="preserve"> to be judged as fit for purpose (</w:t>
            </w:r>
            <w:r w:rsidR="00CF1E3B" w:rsidRPr="007B18FF">
              <w:rPr>
                <w:rFonts w:cs="Arial"/>
                <w:szCs w:val="22"/>
                <w:lang w:eastAsia="en-NZ"/>
              </w:rPr>
              <w:t>e.g. emits a 120</w:t>
            </w:r>
            <w:r w:rsidR="00BA61B1">
              <w:rPr>
                <w:rFonts w:cs="Arial"/>
                <w:szCs w:val="22"/>
                <w:lang w:eastAsia="en-NZ"/>
              </w:rPr>
              <w:t xml:space="preserve"> </w:t>
            </w:r>
            <w:r w:rsidR="00CF1E3B" w:rsidRPr="007B18FF">
              <w:rPr>
                <w:rFonts w:cs="Arial"/>
                <w:szCs w:val="22"/>
                <w:lang w:eastAsia="en-NZ"/>
              </w:rPr>
              <w:t>db sound on entry, records those who enter, can be turned off easily by workers who need to use the equipment etc</w:t>
            </w:r>
            <w:r w:rsidR="00140968" w:rsidRPr="007B18FF">
              <w:rPr>
                <w:rFonts w:cs="Arial"/>
                <w:szCs w:val="22"/>
                <w:lang w:eastAsia="en-NZ"/>
              </w:rPr>
              <w:t>.)</w:t>
            </w:r>
            <w:r w:rsidR="00CF1E3B" w:rsidRPr="007B18FF">
              <w:rPr>
                <w:rFonts w:cs="Arial"/>
                <w:iCs/>
                <w:lang w:eastAsia="en-NZ"/>
              </w:rPr>
              <w:t xml:space="preserve">. </w:t>
            </w:r>
            <w:r w:rsidR="00CF1E3B" w:rsidRPr="007B18FF">
              <w:rPr>
                <w:rFonts w:cs="Arial"/>
                <w:iCs/>
                <w:lang w:val="en-GB" w:eastAsia="en-GB"/>
              </w:rPr>
              <w:t xml:space="preserve">A final brief comprised of a </w:t>
            </w:r>
            <w:r w:rsidR="00CF1E3B" w:rsidRPr="007B18FF">
              <w:rPr>
                <w:rFonts w:cs="Arial"/>
                <w:iCs/>
                <w:lang w:val="en-GB" w:eastAsia="en-GB"/>
              </w:rPr>
              <w:lastRenderedPageBreak/>
              <w:t>conceptual statement, that says what is to be done and why, and specifications that define the requirements of the outcome in terms of its physical and functional nature</w:t>
            </w:r>
            <w:r w:rsidR="00BA61B1">
              <w:rPr>
                <w:rFonts w:cs="Arial"/>
                <w:iCs/>
                <w:lang w:val="en-GB" w:eastAsia="en-GB"/>
              </w:rPr>
              <w:t>,</w:t>
            </w:r>
            <w:r w:rsidR="00CF1E3B" w:rsidRPr="007B18FF">
              <w:rPr>
                <w:rFonts w:cs="Arial"/>
                <w:iCs/>
                <w:lang w:val="en-GB" w:eastAsia="en-GB"/>
              </w:rPr>
              <w:t xml:space="preserve"> is presented</w:t>
            </w:r>
            <w:r w:rsidR="00217DE5" w:rsidRPr="007B18FF">
              <w:rPr>
                <w:rFonts w:cs="Arial"/>
                <w:iCs/>
                <w:lang w:val="en-GB" w:eastAsia="en-GB"/>
              </w:rPr>
              <w:t>.</w:t>
            </w:r>
            <w:r w:rsidR="00217DE5" w:rsidRPr="007B18FF">
              <w:rPr>
                <w:rFonts w:cs="Arial"/>
                <w:iCs/>
                <w:lang w:eastAsia="en-GB"/>
              </w:rPr>
              <w:t xml:space="preserve"> </w:t>
            </w:r>
          </w:p>
          <w:p w14:paraId="3D57D9C7" w14:textId="77777777" w:rsidR="000C7C3B" w:rsidRPr="00C94C02" w:rsidRDefault="00C94C02" w:rsidP="00C94C02">
            <w:pPr>
              <w:pStyle w:val="VPScheduletext"/>
              <w:rPr>
                <w:lang w:val="en-AU"/>
              </w:rPr>
            </w:pPr>
            <w:r>
              <w:rPr>
                <w:i/>
                <w:iCs/>
                <w:color w:val="FF0000"/>
              </w:rPr>
              <w:t>The above expected learner responses are indicative only and relate to just part of what is required.</w:t>
            </w:r>
          </w:p>
        </w:tc>
        <w:tc>
          <w:tcPr>
            <w:tcW w:w="4723" w:type="dxa"/>
          </w:tcPr>
          <w:p w14:paraId="6E4A7F42" w14:textId="77777777" w:rsidR="004E7217" w:rsidRDefault="004E7217" w:rsidP="004E7217">
            <w:pPr>
              <w:pStyle w:val="VPScheduletext"/>
            </w:pPr>
            <w:r>
              <w:rPr>
                <w:lang w:val="en-AU"/>
              </w:rPr>
              <w:lastRenderedPageBreak/>
              <w:t>The learner undertakes comprehensive brief development to address a need or opportunity by</w:t>
            </w:r>
            <w:r>
              <w:t>:</w:t>
            </w:r>
          </w:p>
          <w:p w14:paraId="3B00EA42" w14:textId="77777777" w:rsidR="004E7217" w:rsidRPr="00BD2027" w:rsidRDefault="004E7217" w:rsidP="00BD2027">
            <w:pPr>
              <w:pStyle w:val="VPSchedulebullets"/>
            </w:pPr>
            <w:r w:rsidRPr="00BD2027">
              <w:t xml:space="preserve">justifying why such an outcome </w:t>
            </w:r>
            <w:r w:rsidR="005A4654">
              <w:t xml:space="preserve">should </w:t>
            </w:r>
            <w:r w:rsidRPr="00BD2027">
              <w:t>be developed</w:t>
            </w:r>
          </w:p>
          <w:p w14:paraId="2D27B361" w14:textId="77777777" w:rsidR="004E7217" w:rsidRPr="00BD2027" w:rsidRDefault="00BD2027" w:rsidP="00BD2027">
            <w:pPr>
              <w:pStyle w:val="VPSchedulebullets"/>
              <w:numPr>
                <w:ilvl w:val="0"/>
                <w:numId w:val="0"/>
              </w:numPr>
              <w:ind w:left="284"/>
              <w:rPr>
                <w:lang w:eastAsia="en-NZ"/>
              </w:rPr>
            </w:pPr>
            <w:r>
              <w:t>For example</w:t>
            </w:r>
            <w:r w:rsidR="00E53101">
              <w:t>, the learner</w:t>
            </w:r>
            <w:r>
              <w:t>:</w:t>
            </w:r>
          </w:p>
          <w:p w14:paraId="67195C10" w14:textId="77777777" w:rsidR="00E53101" w:rsidRPr="007B18FF" w:rsidRDefault="008D3EFA" w:rsidP="00E53101">
            <w:pPr>
              <w:pStyle w:val="VPSchedulebullets"/>
              <w:numPr>
                <w:ilvl w:val="1"/>
                <w:numId w:val="4"/>
              </w:numPr>
              <w:rPr>
                <w:lang w:eastAsia="en-NZ"/>
              </w:rPr>
            </w:pPr>
            <w:r w:rsidRPr="007B18FF">
              <w:t>establishes</w:t>
            </w:r>
            <w:r w:rsidR="004E7217" w:rsidRPr="007B18FF">
              <w:t xml:space="preserve">, </w:t>
            </w:r>
            <w:proofErr w:type="gramStart"/>
            <w:r w:rsidR="004E7217" w:rsidRPr="007B18FF">
              <w:t>as a result of</w:t>
            </w:r>
            <w:proofErr w:type="gramEnd"/>
            <w:r w:rsidR="004E7217" w:rsidRPr="007B18FF">
              <w:t xml:space="preserve"> iterative research and analysis of the </w:t>
            </w:r>
            <w:r w:rsidRPr="007B18FF">
              <w:t xml:space="preserve">social and physical environment, </w:t>
            </w:r>
            <w:r w:rsidR="004E7217" w:rsidRPr="007B18FF">
              <w:t xml:space="preserve">that </w:t>
            </w:r>
            <w:r w:rsidR="00BD2F51" w:rsidRPr="007B18FF">
              <w:rPr>
                <w:szCs w:val="22"/>
              </w:rPr>
              <w:t xml:space="preserve">the farmer </w:t>
            </w:r>
            <w:r w:rsidR="00CC2D6C" w:rsidRPr="007B18FF">
              <w:rPr>
                <w:szCs w:val="22"/>
              </w:rPr>
              <w:t>is</w:t>
            </w:r>
            <w:r w:rsidR="00BD2F51" w:rsidRPr="007B18FF">
              <w:rPr>
                <w:szCs w:val="22"/>
              </w:rPr>
              <w:t xml:space="preserve"> concerned about the security of expensive equipment stored in a shed which </w:t>
            </w:r>
            <w:r w:rsidR="00BA61B1">
              <w:rPr>
                <w:szCs w:val="22"/>
              </w:rPr>
              <w:t>is</w:t>
            </w:r>
            <w:r w:rsidR="00BD2F51" w:rsidRPr="007B18FF">
              <w:rPr>
                <w:szCs w:val="22"/>
              </w:rPr>
              <w:t xml:space="preserve"> not visible from his house</w:t>
            </w:r>
          </w:p>
          <w:p w14:paraId="52EDCB1F" w14:textId="77777777" w:rsidR="004E7217" w:rsidRPr="007B18FF" w:rsidRDefault="00E53101" w:rsidP="00E53101">
            <w:pPr>
              <w:pStyle w:val="VPSchedulebullets"/>
              <w:numPr>
                <w:ilvl w:val="1"/>
                <w:numId w:val="4"/>
              </w:numPr>
              <w:rPr>
                <w:lang w:eastAsia="en-NZ"/>
              </w:rPr>
            </w:pPr>
            <w:r w:rsidRPr="007B18FF">
              <w:rPr>
                <w:szCs w:val="22"/>
              </w:rPr>
              <w:t xml:space="preserve">speaks </w:t>
            </w:r>
            <w:r w:rsidR="00BD2F51" w:rsidRPr="007B18FF">
              <w:rPr>
                <w:szCs w:val="22"/>
              </w:rPr>
              <w:t xml:space="preserve">with neighbouring farmers who had recently been victims of </w:t>
            </w:r>
            <w:r w:rsidRPr="007B18FF">
              <w:rPr>
                <w:szCs w:val="22"/>
              </w:rPr>
              <w:t xml:space="preserve">theft; </w:t>
            </w:r>
            <w:proofErr w:type="gramStart"/>
            <w:r w:rsidRPr="007B18FF">
              <w:rPr>
                <w:szCs w:val="22"/>
              </w:rPr>
              <w:t>therefore</w:t>
            </w:r>
            <w:proofErr w:type="gramEnd"/>
            <w:r w:rsidR="00BD2F51" w:rsidRPr="007B18FF">
              <w:rPr>
                <w:szCs w:val="22"/>
              </w:rPr>
              <w:t xml:space="preserve"> the farmer </w:t>
            </w:r>
            <w:r w:rsidR="0023361C" w:rsidRPr="007B18FF">
              <w:rPr>
                <w:szCs w:val="22"/>
              </w:rPr>
              <w:t>is</w:t>
            </w:r>
            <w:r w:rsidRPr="007B18FF">
              <w:rPr>
                <w:szCs w:val="22"/>
              </w:rPr>
              <w:t xml:space="preserve"> convinced he </w:t>
            </w:r>
            <w:r w:rsidR="00BD2F51" w:rsidRPr="007B18FF">
              <w:rPr>
                <w:szCs w:val="22"/>
              </w:rPr>
              <w:t>need</w:t>
            </w:r>
            <w:r w:rsidR="0023361C" w:rsidRPr="007B18FF">
              <w:rPr>
                <w:szCs w:val="22"/>
              </w:rPr>
              <w:t>s</w:t>
            </w:r>
            <w:r w:rsidR="00BD2F51" w:rsidRPr="007B18FF">
              <w:rPr>
                <w:szCs w:val="22"/>
              </w:rPr>
              <w:t xml:space="preserve"> some form of security system that would alert him to people entering the shed.</w:t>
            </w:r>
          </w:p>
          <w:p w14:paraId="07964107" w14:textId="77777777" w:rsidR="004E7217" w:rsidRPr="005A4654" w:rsidRDefault="004E7217" w:rsidP="005A4654">
            <w:pPr>
              <w:pStyle w:val="VPSchedulebullets"/>
            </w:pPr>
            <w:r w:rsidRPr="005A4654">
              <w:t xml:space="preserve">reflecting iterative consideration of the social and physical environment and </w:t>
            </w:r>
            <w:r w:rsidR="003157AA">
              <w:t xml:space="preserve">the </w:t>
            </w:r>
            <w:r w:rsidRPr="005A4654">
              <w:t>key stakeholder</w:t>
            </w:r>
            <w:r w:rsidR="003157AA">
              <w:t>’</w:t>
            </w:r>
            <w:r w:rsidRPr="005A4654">
              <w:t>s opinion</w:t>
            </w:r>
          </w:p>
          <w:p w14:paraId="2A495813" w14:textId="77777777" w:rsidR="008D3EFA" w:rsidRPr="008D3EFA" w:rsidRDefault="008D3EFA" w:rsidP="008D3EFA">
            <w:pPr>
              <w:pStyle w:val="VPSchedulebullets"/>
              <w:numPr>
                <w:ilvl w:val="0"/>
                <w:numId w:val="0"/>
              </w:numPr>
              <w:ind w:left="284"/>
              <w:rPr>
                <w:iCs/>
              </w:rPr>
            </w:pPr>
            <w:r w:rsidRPr="008D3EFA">
              <w:rPr>
                <w:iCs/>
              </w:rPr>
              <w:t>For example:</w:t>
            </w:r>
          </w:p>
          <w:p w14:paraId="5AC4A306" w14:textId="77777777" w:rsidR="008D3EFA" w:rsidRPr="007B18FF" w:rsidRDefault="00BD2F51" w:rsidP="008D3EFA">
            <w:pPr>
              <w:pStyle w:val="VPSchedulebullets"/>
              <w:numPr>
                <w:ilvl w:val="0"/>
                <w:numId w:val="0"/>
              </w:numPr>
              <w:ind w:left="284"/>
              <w:rPr>
                <w:iCs/>
              </w:rPr>
            </w:pPr>
            <w:r w:rsidRPr="007B18FF">
              <w:rPr>
                <w:iCs/>
              </w:rPr>
              <w:t>T</w:t>
            </w:r>
            <w:r w:rsidR="008D3EFA" w:rsidRPr="007B18FF">
              <w:rPr>
                <w:iCs/>
              </w:rPr>
              <w:t xml:space="preserve">he learner </w:t>
            </w:r>
            <w:r w:rsidRPr="007B18FF">
              <w:rPr>
                <w:iCs/>
                <w:szCs w:val="22"/>
              </w:rPr>
              <w:t xml:space="preserve">uses functional </w:t>
            </w:r>
            <w:proofErr w:type="gramStart"/>
            <w:r w:rsidRPr="007B18FF">
              <w:rPr>
                <w:iCs/>
                <w:szCs w:val="22"/>
              </w:rPr>
              <w:t>modelling</w:t>
            </w:r>
            <w:r w:rsidR="00BA61B1">
              <w:rPr>
                <w:iCs/>
                <w:szCs w:val="22"/>
              </w:rPr>
              <w:t>,</w:t>
            </w:r>
            <w:r w:rsidRPr="007B18FF">
              <w:rPr>
                <w:iCs/>
                <w:szCs w:val="22"/>
              </w:rPr>
              <w:t xml:space="preserve"> and</w:t>
            </w:r>
            <w:proofErr w:type="gramEnd"/>
            <w:r w:rsidRPr="007B18FF">
              <w:rPr>
                <w:iCs/>
                <w:szCs w:val="22"/>
              </w:rPr>
              <w:t xml:space="preserve"> considers farm workers feedback when making decisions around such things as the position of the shed in relation to the house</w:t>
            </w:r>
            <w:r w:rsidR="005769AE" w:rsidRPr="007B18FF">
              <w:rPr>
                <w:iCs/>
                <w:szCs w:val="22"/>
              </w:rPr>
              <w:t>,</w:t>
            </w:r>
            <w:r w:rsidRPr="007B18FF">
              <w:rPr>
                <w:iCs/>
                <w:szCs w:val="22"/>
              </w:rPr>
              <w:t xml:space="preserve"> the impact of the potential outcome on the farm </w:t>
            </w:r>
            <w:r w:rsidR="00577C52" w:rsidRPr="007B18FF">
              <w:rPr>
                <w:iCs/>
                <w:szCs w:val="22"/>
              </w:rPr>
              <w:t>workers, and</w:t>
            </w:r>
            <w:r w:rsidRPr="007B18FF">
              <w:rPr>
                <w:iCs/>
                <w:szCs w:val="22"/>
              </w:rPr>
              <w:t xml:space="preserve"> possible movements of a potential </w:t>
            </w:r>
            <w:r w:rsidRPr="007B18FF">
              <w:rPr>
                <w:iCs/>
                <w:szCs w:val="22"/>
              </w:rPr>
              <w:lastRenderedPageBreak/>
              <w:t>intruder.</w:t>
            </w:r>
          </w:p>
          <w:p w14:paraId="44AEFA04" w14:textId="77777777" w:rsidR="00AD4882" w:rsidRPr="00176F9F" w:rsidRDefault="00AD4882" w:rsidP="00AD4882">
            <w:pPr>
              <w:pStyle w:val="VPSchedulebullets"/>
            </w:pPr>
            <w:r w:rsidRPr="00176F9F">
              <w:t>describing the purpose of the outcome, within the intended environment</w:t>
            </w:r>
          </w:p>
          <w:p w14:paraId="07BA4752" w14:textId="77777777" w:rsidR="00AD4882" w:rsidRPr="007330DB" w:rsidRDefault="00AD4882" w:rsidP="00AD4882">
            <w:pPr>
              <w:pStyle w:val="VPSchedulebullets"/>
              <w:numPr>
                <w:ilvl w:val="0"/>
                <w:numId w:val="0"/>
              </w:numPr>
              <w:ind w:left="284"/>
              <w:rPr>
                <w:iCs/>
                <w:lang w:eastAsia="en-NZ"/>
              </w:rPr>
            </w:pPr>
            <w:r w:rsidRPr="007330DB">
              <w:rPr>
                <w:iCs/>
              </w:rPr>
              <w:t>For exampl</w:t>
            </w:r>
            <w:r>
              <w:rPr>
                <w:iCs/>
              </w:rPr>
              <w:t>e:</w:t>
            </w:r>
          </w:p>
          <w:p w14:paraId="104EBC6E" w14:textId="77777777" w:rsidR="00BD2F51" w:rsidRPr="007B18FF" w:rsidRDefault="00BD2F51" w:rsidP="00BD2F51">
            <w:pPr>
              <w:pStyle w:val="VPSchedulebullets"/>
              <w:numPr>
                <w:ilvl w:val="0"/>
                <w:numId w:val="0"/>
              </w:numPr>
              <w:ind w:left="284"/>
              <w:rPr>
                <w:iCs/>
                <w:lang w:eastAsia="en-NZ"/>
              </w:rPr>
            </w:pPr>
            <w:r w:rsidRPr="007B18FF">
              <w:rPr>
                <w:iCs/>
              </w:rPr>
              <w:t xml:space="preserve">The learner describes </w:t>
            </w:r>
            <w:r w:rsidRPr="007B18FF">
              <w:rPr>
                <w:iCs/>
                <w:szCs w:val="22"/>
              </w:rPr>
              <w:t>the need for a system that ha</w:t>
            </w:r>
            <w:r w:rsidR="00BA61B1">
              <w:rPr>
                <w:iCs/>
                <w:szCs w:val="22"/>
              </w:rPr>
              <w:t>s</w:t>
            </w:r>
            <w:r w:rsidRPr="007B18FF">
              <w:rPr>
                <w:iCs/>
                <w:szCs w:val="22"/>
              </w:rPr>
              <w:t xml:space="preserve"> a dual purpose </w:t>
            </w:r>
            <w:r w:rsidR="00457B6B" w:rsidRPr="007B18FF">
              <w:rPr>
                <w:iCs/>
                <w:szCs w:val="22"/>
              </w:rPr>
              <w:t>(</w:t>
            </w:r>
            <w:r w:rsidRPr="007B18FF">
              <w:rPr>
                <w:iCs/>
                <w:szCs w:val="22"/>
              </w:rPr>
              <w:t xml:space="preserve">i.e. to alert the farmer when intruders </w:t>
            </w:r>
            <w:r w:rsidR="00577C52" w:rsidRPr="007B18FF">
              <w:rPr>
                <w:iCs/>
                <w:szCs w:val="22"/>
              </w:rPr>
              <w:t>enter the</w:t>
            </w:r>
            <w:r w:rsidRPr="007B18FF">
              <w:rPr>
                <w:iCs/>
                <w:szCs w:val="22"/>
              </w:rPr>
              <w:t xml:space="preserve"> property and to prevent intruders entering the shed</w:t>
            </w:r>
            <w:r w:rsidR="00457B6B" w:rsidRPr="007B18FF">
              <w:rPr>
                <w:iCs/>
                <w:szCs w:val="22"/>
              </w:rPr>
              <w:t>)</w:t>
            </w:r>
            <w:r w:rsidRPr="007B18FF">
              <w:rPr>
                <w:iCs/>
                <w:szCs w:val="22"/>
              </w:rPr>
              <w:t>. The system also need</w:t>
            </w:r>
            <w:r w:rsidR="005769AE" w:rsidRPr="007B18FF">
              <w:rPr>
                <w:iCs/>
                <w:szCs w:val="22"/>
              </w:rPr>
              <w:t>s</w:t>
            </w:r>
            <w:r w:rsidRPr="007B18FF">
              <w:rPr>
                <w:iCs/>
                <w:szCs w:val="22"/>
              </w:rPr>
              <w:t xml:space="preserve"> to take into consideration the position of the shed in relation to the house.</w:t>
            </w:r>
          </w:p>
          <w:p w14:paraId="379F7ECF" w14:textId="77777777" w:rsidR="004E7217" w:rsidRPr="005A4654" w:rsidRDefault="004E7217" w:rsidP="005A4654">
            <w:pPr>
              <w:pStyle w:val="VPSchedulebullets"/>
            </w:pPr>
            <w:r w:rsidRPr="005A4654">
              <w:t xml:space="preserve">justifying why the identified physical and functional attributes are </w:t>
            </w:r>
            <w:r w:rsidR="008D3EFA" w:rsidRPr="005A4654">
              <w:t>needed for the outcome</w:t>
            </w:r>
          </w:p>
          <w:p w14:paraId="7CD0A389" w14:textId="77777777" w:rsidR="008D3EFA" w:rsidRPr="008D3EFA" w:rsidRDefault="008D3EFA" w:rsidP="008D3EFA">
            <w:pPr>
              <w:pStyle w:val="VPSchedulebullets"/>
              <w:numPr>
                <w:ilvl w:val="0"/>
                <w:numId w:val="0"/>
              </w:numPr>
              <w:ind w:left="284"/>
              <w:rPr>
                <w:iCs/>
                <w:lang w:eastAsia="en-NZ"/>
              </w:rPr>
            </w:pPr>
            <w:r w:rsidRPr="008D3EFA">
              <w:rPr>
                <w:iCs/>
                <w:lang w:eastAsia="en-NZ"/>
              </w:rPr>
              <w:t>For example:</w:t>
            </w:r>
          </w:p>
          <w:p w14:paraId="6B1EC4E4" w14:textId="77777777" w:rsidR="00BD2F51" w:rsidRPr="007B18FF" w:rsidRDefault="008D3EFA" w:rsidP="00BD2F51">
            <w:pPr>
              <w:pStyle w:val="VPSchedulebullets"/>
              <w:numPr>
                <w:ilvl w:val="0"/>
                <w:numId w:val="0"/>
              </w:numPr>
              <w:ind w:left="284"/>
              <w:rPr>
                <w:rFonts w:cs="Arial"/>
                <w:iCs/>
                <w:lang w:eastAsia="en-NZ"/>
              </w:rPr>
            </w:pPr>
            <w:r w:rsidRPr="007B18FF">
              <w:rPr>
                <w:iCs/>
                <w:lang w:eastAsia="en-NZ"/>
              </w:rPr>
              <w:t xml:space="preserve">The learner </w:t>
            </w:r>
            <w:r w:rsidR="00BD2F51" w:rsidRPr="007B18FF">
              <w:rPr>
                <w:rFonts w:cs="Arial"/>
                <w:iCs/>
                <w:szCs w:val="22"/>
                <w:lang w:eastAsia="en-NZ"/>
              </w:rPr>
              <w:t>identifies that the system should not be obvious to an intruder</w:t>
            </w:r>
            <w:r w:rsidR="00BA61B1">
              <w:rPr>
                <w:rFonts w:cs="Arial"/>
                <w:iCs/>
                <w:szCs w:val="22"/>
                <w:lang w:eastAsia="en-NZ"/>
              </w:rPr>
              <w:t>,</w:t>
            </w:r>
            <w:r w:rsidR="00BD2F51" w:rsidRPr="007B18FF">
              <w:rPr>
                <w:rFonts w:cs="Arial"/>
                <w:iCs/>
                <w:szCs w:val="22"/>
                <w:lang w:eastAsia="en-NZ"/>
              </w:rPr>
              <w:t xml:space="preserve"> so they would not try to avoid the system</w:t>
            </w:r>
            <w:r w:rsidR="005769AE" w:rsidRPr="007B18FF">
              <w:rPr>
                <w:rFonts w:cs="Arial"/>
                <w:iCs/>
                <w:szCs w:val="22"/>
                <w:lang w:eastAsia="en-NZ"/>
              </w:rPr>
              <w:t>,</w:t>
            </w:r>
            <w:r w:rsidR="00457B6B" w:rsidRPr="007B18FF">
              <w:rPr>
                <w:rFonts w:cs="Arial"/>
                <w:iCs/>
                <w:szCs w:val="22"/>
                <w:lang w:eastAsia="en-NZ"/>
              </w:rPr>
              <w:t xml:space="preserve"> and </w:t>
            </w:r>
            <w:r w:rsidR="00BD2F51" w:rsidRPr="007B18FF">
              <w:rPr>
                <w:rFonts w:cs="Arial"/>
                <w:iCs/>
                <w:szCs w:val="22"/>
                <w:lang w:eastAsia="en-NZ"/>
              </w:rPr>
              <w:t xml:space="preserve">so the system did not become a way of advertising the shed held expensive equipment. As farm workers would need to work around the area during the day undisturbed, the farmer would need to be able to disable the system in some way. </w:t>
            </w:r>
            <w:proofErr w:type="gramStart"/>
            <w:r w:rsidR="00BD2F51" w:rsidRPr="007B18FF">
              <w:rPr>
                <w:rFonts w:cs="Arial"/>
                <w:iCs/>
                <w:szCs w:val="22"/>
                <w:lang w:eastAsia="en-NZ"/>
              </w:rPr>
              <w:t>Otherwise</w:t>
            </w:r>
            <w:proofErr w:type="gramEnd"/>
            <w:r w:rsidR="00BD2F51" w:rsidRPr="007B18FF">
              <w:rPr>
                <w:rFonts w:cs="Arial"/>
                <w:iCs/>
                <w:szCs w:val="22"/>
                <w:lang w:eastAsia="en-NZ"/>
              </w:rPr>
              <w:t xml:space="preserve"> the housekeeper would be sending out false alarms when the equipment was being used in a legitimate manner. Any warning sounds or images were to be relayed to the house</w:t>
            </w:r>
            <w:r w:rsidR="00BA61B1">
              <w:rPr>
                <w:rFonts w:cs="Arial"/>
                <w:iCs/>
                <w:szCs w:val="22"/>
                <w:lang w:eastAsia="en-NZ"/>
              </w:rPr>
              <w:t>,</w:t>
            </w:r>
            <w:r w:rsidR="00BD2F51" w:rsidRPr="007B18FF">
              <w:rPr>
                <w:rFonts w:cs="Arial"/>
                <w:iCs/>
                <w:szCs w:val="22"/>
                <w:lang w:eastAsia="en-NZ"/>
              </w:rPr>
              <w:t xml:space="preserve"> as the housekeeper was usually at home</w:t>
            </w:r>
            <w:r w:rsidR="005769AE" w:rsidRPr="007B18FF">
              <w:rPr>
                <w:rFonts w:cs="Arial"/>
                <w:iCs/>
                <w:szCs w:val="22"/>
                <w:lang w:eastAsia="en-NZ"/>
              </w:rPr>
              <w:t>,</w:t>
            </w:r>
            <w:r w:rsidR="00BD2F51" w:rsidRPr="007B18FF">
              <w:rPr>
                <w:rFonts w:cs="Arial"/>
                <w:iCs/>
                <w:szCs w:val="22"/>
                <w:lang w:eastAsia="en-NZ"/>
              </w:rPr>
              <w:t xml:space="preserve"> and could then alert the police.</w:t>
            </w:r>
          </w:p>
          <w:p w14:paraId="16743E11" w14:textId="77777777" w:rsidR="004E7217" w:rsidRDefault="004E7217" w:rsidP="008D3EFA">
            <w:pPr>
              <w:pStyle w:val="VPSchedulebullets"/>
            </w:pPr>
            <w:r w:rsidRPr="00176F9F">
              <w:t>producing a final brief comprised of a conceptual statement and specifications</w:t>
            </w:r>
          </w:p>
          <w:p w14:paraId="047DC08F" w14:textId="77777777" w:rsidR="008D3EFA" w:rsidRPr="00176F9F" w:rsidRDefault="008D3EFA" w:rsidP="008D3EFA">
            <w:pPr>
              <w:pStyle w:val="VPSchedulebullets"/>
              <w:numPr>
                <w:ilvl w:val="0"/>
                <w:numId w:val="0"/>
              </w:numPr>
              <w:ind w:left="284"/>
            </w:pPr>
            <w:r>
              <w:lastRenderedPageBreak/>
              <w:t>For example:</w:t>
            </w:r>
          </w:p>
          <w:p w14:paraId="6750F222" w14:textId="77777777" w:rsidR="009F7E3B" w:rsidRPr="007B18FF" w:rsidRDefault="009F7E3B" w:rsidP="009F7E3B">
            <w:pPr>
              <w:pStyle w:val="VPSchedulebullets"/>
              <w:numPr>
                <w:ilvl w:val="0"/>
                <w:numId w:val="0"/>
              </w:numPr>
              <w:ind w:left="284"/>
              <w:rPr>
                <w:rFonts w:eastAsiaTheme="majorEastAsia" w:cs="Arial"/>
                <w:iCs/>
                <w:lang w:eastAsia="en-GB"/>
              </w:rPr>
            </w:pPr>
            <w:r w:rsidRPr="007B18FF">
              <w:rPr>
                <w:iCs/>
                <w:lang w:eastAsia="en-NZ"/>
              </w:rPr>
              <w:t>The learner confirms the conceptual statement and carries out further research, functional modelling</w:t>
            </w:r>
            <w:r w:rsidR="00BA61B1">
              <w:rPr>
                <w:iCs/>
                <w:lang w:eastAsia="en-NZ"/>
              </w:rPr>
              <w:t>,</w:t>
            </w:r>
            <w:r w:rsidRPr="007B18FF">
              <w:rPr>
                <w:iCs/>
                <w:lang w:eastAsia="en-NZ"/>
              </w:rPr>
              <w:t xml:space="preserve"> and stakeholder consultation to establish the specifications. </w:t>
            </w:r>
            <w:r w:rsidRPr="007B18FF">
              <w:rPr>
                <w:rFonts w:cs="Arial"/>
                <w:iCs/>
                <w:lang w:eastAsia="en-NZ"/>
              </w:rPr>
              <w:t xml:space="preserve">Specifications </w:t>
            </w:r>
            <w:r w:rsidRPr="007B18FF">
              <w:rPr>
                <w:rFonts w:cs="Arial"/>
                <w:szCs w:val="22"/>
                <w:lang w:eastAsia="en-NZ"/>
              </w:rPr>
              <w:t xml:space="preserve">allow for the security system to be judged as fit for purpose </w:t>
            </w:r>
            <w:r w:rsidR="00457B6B" w:rsidRPr="007B18FF">
              <w:rPr>
                <w:rFonts w:cs="Arial"/>
                <w:szCs w:val="22"/>
                <w:lang w:eastAsia="en-NZ"/>
              </w:rPr>
              <w:t>(</w:t>
            </w:r>
            <w:r w:rsidRPr="007B18FF">
              <w:rPr>
                <w:rFonts w:cs="Arial"/>
                <w:szCs w:val="22"/>
                <w:lang w:eastAsia="en-NZ"/>
              </w:rPr>
              <w:t>e.g. emits a 120</w:t>
            </w:r>
            <w:r w:rsidR="00BA61B1">
              <w:rPr>
                <w:rFonts w:cs="Arial"/>
                <w:szCs w:val="22"/>
                <w:lang w:eastAsia="en-NZ"/>
              </w:rPr>
              <w:t xml:space="preserve"> </w:t>
            </w:r>
            <w:r w:rsidRPr="007B18FF">
              <w:rPr>
                <w:rFonts w:cs="Arial"/>
                <w:szCs w:val="22"/>
                <w:lang w:eastAsia="en-NZ"/>
              </w:rPr>
              <w:t>db sound on entry, records those who enter, can be turned off easily by workers who need to use the equipment etc</w:t>
            </w:r>
            <w:r w:rsidRPr="007B18FF">
              <w:rPr>
                <w:rFonts w:cs="Arial"/>
                <w:iCs/>
                <w:lang w:eastAsia="en-NZ"/>
              </w:rPr>
              <w:t>.</w:t>
            </w:r>
            <w:r w:rsidR="00457B6B" w:rsidRPr="007B18FF">
              <w:rPr>
                <w:rFonts w:cs="Arial"/>
                <w:iCs/>
                <w:lang w:eastAsia="en-NZ"/>
              </w:rPr>
              <w:t>).</w:t>
            </w:r>
            <w:r w:rsidRPr="007B18FF">
              <w:rPr>
                <w:rFonts w:cs="Arial"/>
                <w:iCs/>
                <w:lang w:eastAsia="en-NZ"/>
              </w:rPr>
              <w:t xml:space="preserve"> </w:t>
            </w:r>
            <w:r w:rsidRPr="007B18FF">
              <w:rPr>
                <w:rFonts w:cs="Arial"/>
                <w:iCs/>
                <w:lang w:val="en-GB" w:eastAsia="en-GB"/>
              </w:rPr>
              <w:t>A final brief comprised of a conceptual statement, that says what is to be done and why, and specifications that define the requirements of the outcome in terms of its physical and functional nature</w:t>
            </w:r>
            <w:r w:rsidR="00BA61B1">
              <w:rPr>
                <w:rFonts w:cs="Arial"/>
                <w:iCs/>
                <w:lang w:val="en-GB" w:eastAsia="en-GB"/>
              </w:rPr>
              <w:t>,</w:t>
            </w:r>
            <w:r w:rsidRPr="007B18FF">
              <w:rPr>
                <w:rFonts w:cs="Arial"/>
                <w:iCs/>
                <w:lang w:val="en-GB" w:eastAsia="en-GB"/>
              </w:rPr>
              <w:t xml:space="preserve"> is presented.</w:t>
            </w:r>
            <w:r w:rsidRPr="007B18FF">
              <w:rPr>
                <w:rFonts w:cs="Arial"/>
                <w:iCs/>
                <w:lang w:eastAsia="en-GB"/>
              </w:rPr>
              <w:t xml:space="preserve"> </w:t>
            </w:r>
          </w:p>
          <w:p w14:paraId="2765E76F" w14:textId="77777777" w:rsidR="00545A80" w:rsidRPr="00545A80" w:rsidRDefault="00C94C02" w:rsidP="0097736C">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532FA7F2" w14:textId="77777777" w:rsidR="006C5D9A" w:rsidRDefault="006C5D9A">
          <w:r w:rsidRPr="002B7AA3">
            <w:t>Final grades will be decided using professional judg</w:t>
          </w:r>
          <w:r w:rsidR="001E1A04">
            <w:t>e</w:t>
          </w:r>
          <w:r w:rsidRPr="002B7AA3">
            <w:t>ment based on an examination of the evidence provided against the criteria in the Achievement Standard. Judgements should be holistic, rather than based on a checklist approach</w:t>
          </w:r>
          <w:r>
            <w:t>.</w:t>
          </w:r>
        </w:p>
      </w:sdtContent>
    </w:sdt>
    <w:sectPr w:rsidR="006C5D9A" w:rsidSect="00E53101">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1FF7" w14:textId="77777777" w:rsidR="009A6283" w:rsidRDefault="009A6283" w:rsidP="006C5D0E">
      <w:pPr>
        <w:spacing w:before="0" w:after="0"/>
      </w:pPr>
      <w:r>
        <w:separator/>
      </w:r>
    </w:p>
  </w:endnote>
  <w:endnote w:type="continuationSeparator" w:id="0">
    <w:p w14:paraId="3D9B20F0" w14:textId="77777777" w:rsidR="009A6283" w:rsidRDefault="009A6283"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A123" w14:textId="77777777" w:rsidR="003445F9" w:rsidRPr="00CB5956" w:rsidRDefault="003445F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556AC">
      <w:rPr>
        <w:sz w:val="20"/>
        <w:szCs w:val="20"/>
      </w:rPr>
      <w:t>5</w:t>
    </w:r>
    <w:r w:rsidRPr="00CB5956">
      <w:rPr>
        <w:sz w:val="20"/>
        <w:szCs w:val="20"/>
      </w:rPr>
      <w:tab/>
      <w:t xml:space="preserve">Page </w:t>
    </w:r>
    <w:r w:rsidR="007249FE" w:rsidRPr="00CB5956">
      <w:rPr>
        <w:sz w:val="20"/>
        <w:szCs w:val="20"/>
      </w:rPr>
      <w:fldChar w:fldCharType="begin"/>
    </w:r>
    <w:r w:rsidRPr="00CB5956">
      <w:rPr>
        <w:sz w:val="20"/>
        <w:szCs w:val="20"/>
      </w:rPr>
      <w:instrText xml:space="preserve"> PAGE </w:instrText>
    </w:r>
    <w:r w:rsidR="007249FE" w:rsidRPr="00CB5956">
      <w:rPr>
        <w:sz w:val="20"/>
        <w:szCs w:val="20"/>
      </w:rPr>
      <w:fldChar w:fldCharType="separate"/>
    </w:r>
    <w:r w:rsidR="00923118">
      <w:rPr>
        <w:noProof/>
        <w:sz w:val="20"/>
        <w:szCs w:val="20"/>
      </w:rPr>
      <w:t>2</w:t>
    </w:r>
    <w:r w:rsidR="007249FE" w:rsidRPr="00CB5956">
      <w:rPr>
        <w:sz w:val="20"/>
        <w:szCs w:val="20"/>
      </w:rPr>
      <w:fldChar w:fldCharType="end"/>
    </w:r>
    <w:r w:rsidRPr="00CB5956">
      <w:rPr>
        <w:sz w:val="20"/>
        <w:szCs w:val="20"/>
      </w:rPr>
      <w:t xml:space="preserve"> of </w:t>
    </w:r>
    <w:r w:rsidR="007249FE" w:rsidRPr="00CB5956">
      <w:rPr>
        <w:sz w:val="20"/>
        <w:szCs w:val="20"/>
      </w:rPr>
      <w:fldChar w:fldCharType="begin"/>
    </w:r>
    <w:r w:rsidRPr="00CB5956">
      <w:rPr>
        <w:sz w:val="20"/>
        <w:szCs w:val="20"/>
      </w:rPr>
      <w:instrText xml:space="preserve"> NUMPAGES </w:instrText>
    </w:r>
    <w:r w:rsidR="007249FE" w:rsidRPr="00CB5956">
      <w:rPr>
        <w:sz w:val="20"/>
        <w:szCs w:val="20"/>
      </w:rPr>
      <w:fldChar w:fldCharType="separate"/>
    </w:r>
    <w:r w:rsidR="00923118">
      <w:rPr>
        <w:noProof/>
        <w:sz w:val="20"/>
        <w:szCs w:val="20"/>
      </w:rPr>
      <w:t>8</w:t>
    </w:r>
    <w:r w:rsidR="007249F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102E" w14:textId="77777777" w:rsidR="003445F9" w:rsidRPr="00CB5956" w:rsidRDefault="003445F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556AC">
      <w:rPr>
        <w:sz w:val="20"/>
        <w:szCs w:val="20"/>
      </w:rPr>
      <w:t>5</w:t>
    </w:r>
    <w:r w:rsidRPr="00CB5956">
      <w:rPr>
        <w:sz w:val="20"/>
        <w:szCs w:val="20"/>
      </w:rPr>
      <w:tab/>
      <w:t xml:space="preserve">Page </w:t>
    </w:r>
    <w:r w:rsidR="007249FE" w:rsidRPr="00CB5956">
      <w:rPr>
        <w:sz w:val="20"/>
        <w:szCs w:val="20"/>
      </w:rPr>
      <w:fldChar w:fldCharType="begin"/>
    </w:r>
    <w:r w:rsidRPr="00CB5956">
      <w:rPr>
        <w:sz w:val="20"/>
        <w:szCs w:val="20"/>
      </w:rPr>
      <w:instrText xml:space="preserve"> PAGE </w:instrText>
    </w:r>
    <w:r w:rsidR="007249FE" w:rsidRPr="00CB5956">
      <w:rPr>
        <w:sz w:val="20"/>
        <w:szCs w:val="20"/>
      </w:rPr>
      <w:fldChar w:fldCharType="separate"/>
    </w:r>
    <w:r w:rsidR="00923118">
      <w:rPr>
        <w:noProof/>
        <w:sz w:val="20"/>
        <w:szCs w:val="20"/>
      </w:rPr>
      <w:t>1</w:t>
    </w:r>
    <w:r w:rsidR="007249FE" w:rsidRPr="00CB5956">
      <w:rPr>
        <w:sz w:val="20"/>
        <w:szCs w:val="20"/>
      </w:rPr>
      <w:fldChar w:fldCharType="end"/>
    </w:r>
    <w:r w:rsidRPr="00CB5956">
      <w:rPr>
        <w:sz w:val="20"/>
        <w:szCs w:val="20"/>
      </w:rPr>
      <w:t xml:space="preserve"> of </w:t>
    </w:r>
    <w:r w:rsidR="007249FE" w:rsidRPr="00CB5956">
      <w:rPr>
        <w:sz w:val="20"/>
        <w:szCs w:val="20"/>
      </w:rPr>
      <w:fldChar w:fldCharType="begin"/>
    </w:r>
    <w:r w:rsidRPr="00CB5956">
      <w:rPr>
        <w:sz w:val="20"/>
        <w:szCs w:val="20"/>
      </w:rPr>
      <w:instrText xml:space="preserve"> NUMPAGES </w:instrText>
    </w:r>
    <w:r w:rsidR="007249FE" w:rsidRPr="00CB5956">
      <w:rPr>
        <w:sz w:val="20"/>
        <w:szCs w:val="20"/>
      </w:rPr>
      <w:fldChar w:fldCharType="separate"/>
    </w:r>
    <w:r w:rsidR="00923118">
      <w:rPr>
        <w:noProof/>
        <w:sz w:val="20"/>
        <w:szCs w:val="20"/>
      </w:rPr>
      <w:t>8</w:t>
    </w:r>
    <w:r w:rsidR="007249F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554B" w14:textId="77777777" w:rsidR="003445F9" w:rsidRPr="006C5D0E" w:rsidRDefault="003445F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556AC">
      <w:rPr>
        <w:sz w:val="20"/>
        <w:szCs w:val="20"/>
      </w:rPr>
      <w:t>5</w:t>
    </w:r>
    <w:r w:rsidRPr="006C5D0E">
      <w:rPr>
        <w:color w:val="808080"/>
        <w:sz w:val="20"/>
        <w:szCs w:val="20"/>
      </w:rPr>
      <w:tab/>
      <w:t xml:space="preserve">Page </w:t>
    </w:r>
    <w:r w:rsidR="007249FE" w:rsidRPr="006C5D0E">
      <w:rPr>
        <w:color w:val="808080"/>
        <w:sz w:val="20"/>
        <w:szCs w:val="20"/>
      </w:rPr>
      <w:fldChar w:fldCharType="begin"/>
    </w:r>
    <w:r w:rsidRPr="006C5D0E">
      <w:rPr>
        <w:color w:val="808080"/>
        <w:sz w:val="20"/>
        <w:szCs w:val="20"/>
      </w:rPr>
      <w:instrText xml:space="preserve"> PAGE </w:instrText>
    </w:r>
    <w:r w:rsidR="007249FE" w:rsidRPr="006C5D0E">
      <w:rPr>
        <w:color w:val="808080"/>
        <w:sz w:val="20"/>
        <w:szCs w:val="20"/>
      </w:rPr>
      <w:fldChar w:fldCharType="separate"/>
    </w:r>
    <w:r w:rsidR="00923118">
      <w:rPr>
        <w:noProof/>
        <w:color w:val="808080"/>
        <w:sz w:val="20"/>
        <w:szCs w:val="20"/>
      </w:rPr>
      <w:t>8</w:t>
    </w:r>
    <w:r w:rsidR="007249FE" w:rsidRPr="006C5D0E">
      <w:rPr>
        <w:color w:val="808080"/>
        <w:sz w:val="20"/>
        <w:szCs w:val="20"/>
      </w:rPr>
      <w:fldChar w:fldCharType="end"/>
    </w:r>
    <w:r w:rsidRPr="006C5D0E">
      <w:rPr>
        <w:color w:val="808080"/>
        <w:sz w:val="20"/>
        <w:szCs w:val="20"/>
      </w:rPr>
      <w:t xml:space="preserve"> of </w:t>
    </w:r>
    <w:r w:rsidR="007249FE" w:rsidRPr="006C5D0E">
      <w:rPr>
        <w:color w:val="808080"/>
        <w:sz w:val="20"/>
        <w:szCs w:val="20"/>
      </w:rPr>
      <w:fldChar w:fldCharType="begin"/>
    </w:r>
    <w:r w:rsidRPr="006C5D0E">
      <w:rPr>
        <w:color w:val="808080"/>
        <w:sz w:val="20"/>
        <w:szCs w:val="20"/>
      </w:rPr>
      <w:instrText xml:space="preserve"> NUMPAGES </w:instrText>
    </w:r>
    <w:r w:rsidR="007249FE" w:rsidRPr="006C5D0E">
      <w:rPr>
        <w:color w:val="808080"/>
        <w:sz w:val="20"/>
        <w:szCs w:val="20"/>
      </w:rPr>
      <w:fldChar w:fldCharType="separate"/>
    </w:r>
    <w:r w:rsidR="00923118">
      <w:rPr>
        <w:noProof/>
        <w:color w:val="808080"/>
        <w:sz w:val="20"/>
        <w:szCs w:val="20"/>
      </w:rPr>
      <w:t>8</w:t>
    </w:r>
    <w:r w:rsidR="007249F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8E69" w14:textId="77777777" w:rsidR="009A6283" w:rsidRDefault="009A6283" w:rsidP="006C5D0E">
      <w:pPr>
        <w:spacing w:before="0" w:after="0"/>
      </w:pPr>
      <w:r>
        <w:separator/>
      </w:r>
    </w:p>
  </w:footnote>
  <w:footnote w:type="continuationSeparator" w:id="0">
    <w:p w14:paraId="3D7597A8" w14:textId="77777777" w:rsidR="009A6283" w:rsidRDefault="009A6283"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67BF" w14:textId="77777777" w:rsidR="003445F9" w:rsidRPr="00E053F6" w:rsidRDefault="003445F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w:t>
        </w:r>
        <w:r w:rsidR="00A556A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7758E45F" w14:textId="77777777" w:rsidR="003445F9" w:rsidRPr="00E053F6" w:rsidRDefault="003445F9">
    <w:pPr>
      <w:pStyle w:val="Header"/>
      <w:rPr>
        <w:sz w:val="20"/>
        <w:szCs w:val="20"/>
      </w:rPr>
    </w:pPr>
    <w:r w:rsidRPr="00E053F6">
      <w:rPr>
        <w:sz w:val="20"/>
        <w:szCs w:val="20"/>
      </w:rPr>
      <w:t>PAGE FOR LEARNER USE</w:t>
    </w:r>
  </w:p>
  <w:p w14:paraId="283E167C" w14:textId="77777777" w:rsidR="003445F9" w:rsidRPr="00E053F6" w:rsidRDefault="003445F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1C55" w14:textId="77777777" w:rsidR="003445F9" w:rsidRDefault="00923118">
    <w:pPr>
      <w:pStyle w:val="Header"/>
    </w:pPr>
    <w:r w:rsidRPr="00923118">
      <w:rPr>
        <w:noProof/>
        <w:lang w:eastAsia="en-NZ"/>
      </w:rPr>
      <w:drawing>
        <wp:inline distT="0" distB="0" distL="0" distR="0" wp14:anchorId="4C07D80E" wp14:editId="63F86B86">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7B56" w14:textId="77777777" w:rsidR="003445F9" w:rsidRPr="00E053F6" w:rsidRDefault="003445F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CC34139" w14:textId="77777777" w:rsidR="003445F9" w:rsidRPr="00E053F6" w:rsidRDefault="003445F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9A9FD47" w14:textId="77777777" w:rsidR="003445F9" w:rsidRDefault="00344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0453" w14:textId="77777777" w:rsidR="003445F9" w:rsidRPr="00E053F6" w:rsidRDefault="003445F9"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Generic Technology</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w:t>
        </w:r>
        <w:r w:rsidR="00A556AC">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Primary Industries</w:t>
        </w:r>
      </w:sdtContent>
    </w:sdt>
  </w:p>
  <w:p w14:paraId="508BC449" w14:textId="77777777" w:rsidR="003445F9" w:rsidRPr="00E053F6" w:rsidRDefault="003445F9"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CF60016" w14:textId="77777777" w:rsidR="003445F9" w:rsidRPr="00E053F6" w:rsidRDefault="003445F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B298" w14:textId="77777777" w:rsidR="003445F9" w:rsidRPr="00B320A2" w:rsidRDefault="003445F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219442571">
    <w:abstractNumId w:val="0"/>
  </w:num>
  <w:num w:numId="2" w16cid:durableId="1426268686">
    <w:abstractNumId w:val="1"/>
  </w:num>
  <w:num w:numId="3" w16cid:durableId="501697584">
    <w:abstractNumId w:val="3"/>
  </w:num>
  <w:num w:numId="4" w16cid:durableId="1954971301">
    <w:abstractNumId w:val="5"/>
  </w:num>
  <w:num w:numId="5" w16cid:durableId="1201240333">
    <w:abstractNumId w:val="2"/>
  </w:num>
  <w:num w:numId="6" w16cid:durableId="1687436090">
    <w:abstractNumId w:val="4"/>
  </w:num>
  <w:num w:numId="7" w16cid:durableId="1424759993">
    <w:abstractNumId w:val="6"/>
  </w:num>
  <w:num w:numId="8" w16cid:durableId="132791646">
    <w:abstractNumId w:val="1"/>
  </w:num>
  <w:num w:numId="9" w16cid:durableId="162098946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21CDA"/>
    <w:rsid w:val="00022118"/>
    <w:rsid w:val="00027FC5"/>
    <w:rsid w:val="0003223B"/>
    <w:rsid w:val="00033648"/>
    <w:rsid w:val="00033E26"/>
    <w:rsid w:val="000418C5"/>
    <w:rsid w:val="00041F3A"/>
    <w:rsid w:val="00042261"/>
    <w:rsid w:val="00042500"/>
    <w:rsid w:val="000430B5"/>
    <w:rsid w:val="00043A4D"/>
    <w:rsid w:val="00045CA7"/>
    <w:rsid w:val="00046059"/>
    <w:rsid w:val="0004629B"/>
    <w:rsid w:val="000477A7"/>
    <w:rsid w:val="000478E4"/>
    <w:rsid w:val="00047E2A"/>
    <w:rsid w:val="00057392"/>
    <w:rsid w:val="00060B5D"/>
    <w:rsid w:val="00062C10"/>
    <w:rsid w:val="000668F7"/>
    <w:rsid w:val="0007097F"/>
    <w:rsid w:val="0007299D"/>
    <w:rsid w:val="00073459"/>
    <w:rsid w:val="00073FBF"/>
    <w:rsid w:val="0007554D"/>
    <w:rsid w:val="00080B7A"/>
    <w:rsid w:val="00081BBC"/>
    <w:rsid w:val="00082142"/>
    <w:rsid w:val="00083178"/>
    <w:rsid w:val="000861E6"/>
    <w:rsid w:val="0009205E"/>
    <w:rsid w:val="00092123"/>
    <w:rsid w:val="00094BEC"/>
    <w:rsid w:val="000A149D"/>
    <w:rsid w:val="000A199F"/>
    <w:rsid w:val="000A20C0"/>
    <w:rsid w:val="000A3D76"/>
    <w:rsid w:val="000A5A73"/>
    <w:rsid w:val="000C7C3B"/>
    <w:rsid w:val="000D143F"/>
    <w:rsid w:val="000D2A23"/>
    <w:rsid w:val="000D2EBA"/>
    <w:rsid w:val="000D5C32"/>
    <w:rsid w:val="000D5C84"/>
    <w:rsid w:val="000E2215"/>
    <w:rsid w:val="000E33D5"/>
    <w:rsid w:val="000E3A8F"/>
    <w:rsid w:val="000E42E8"/>
    <w:rsid w:val="000E462C"/>
    <w:rsid w:val="000E5198"/>
    <w:rsid w:val="000E56E4"/>
    <w:rsid w:val="000F1F15"/>
    <w:rsid w:val="000F2DA7"/>
    <w:rsid w:val="00100CC1"/>
    <w:rsid w:val="00104DA0"/>
    <w:rsid w:val="00112223"/>
    <w:rsid w:val="00117BDA"/>
    <w:rsid w:val="001207C1"/>
    <w:rsid w:val="00126337"/>
    <w:rsid w:val="00126BFC"/>
    <w:rsid w:val="00126DE3"/>
    <w:rsid w:val="00130FB8"/>
    <w:rsid w:val="00134EFB"/>
    <w:rsid w:val="001357B7"/>
    <w:rsid w:val="00140968"/>
    <w:rsid w:val="0014225A"/>
    <w:rsid w:val="0014585D"/>
    <w:rsid w:val="00150EAB"/>
    <w:rsid w:val="00152CBD"/>
    <w:rsid w:val="001578C7"/>
    <w:rsid w:val="00160DD3"/>
    <w:rsid w:val="0016202D"/>
    <w:rsid w:val="00163B6A"/>
    <w:rsid w:val="00171358"/>
    <w:rsid w:val="001729AB"/>
    <w:rsid w:val="001810E6"/>
    <w:rsid w:val="00184D44"/>
    <w:rsid w:val="00184F64"/>
    <w:rsid w:val="00186330"/>
    <w:rsid w:val="00186549"/>
    <w:rsid w:val="001918B2"/>
    <w:rsid w:val="00194075"/>
    <w:rsid w:val="00195090"/>
    <w:rsid w:val="00197E3F"/>
    <w:rsid w:val="001A1914"/>
    <w:rsid w:val="001A5051"/>
    <w:rsid w:val="001A5576"/>
    <w:rsid w:val="001B3252"/>
    <w:rsid w:val="001B3A34"/>
    <w:rsid w:val="001B6DE1"/>
    <w:rsid w:val="001C26F3"/>
    <w:rsid w:val="001C29D2"/>
    <w:rsid w:val="001C4E16"/>
    <w:rsid w:val="001C57FE"/>
    <w:rsid w:val="001C65D6"/>
    <w:rsid w:val="001C6DA2"/>
    <w:rsid w:val="001C7D48"/>
    <w:rsid w:val="001D275F"/>
    <w:rsid w:val="001E1A04"/>
    <w:rsid w:val="001E1ADE"/>
    <w:rsid w:val="001E1BCB"/>
    <w:rsid w:val="001E2FAE"/>
    <w:rsid w:val="001E3EDB"/>
    <w:rsid w:val="001E521E"/>
    <w:rsid w:val="001F0558"/>
    <w:rsid w:val="001F1B3A"/>
    <w:rsid w:val="001F2014"/>
    <w:rsid w:val="001F39B7"/>
    <w:rsid w:val="001F3FFF"/>
    <w:rsid w:val="001F48D4"/>
    <w:rsid w:val="001F4B19"/>
    <w:rsid w:val="001F4CD2"/>
    <w:rsid w:val="001F515B"/>
    <w:rsid w:val="001F6C88"/>
    <w:rsid w:val="00202445"/>
    <w:rsid w:val="0020313D"/>
    <w:rsid w:val="00211C7B"/>
    <w:rsid w:val="00212E4E"/>
    <w:rsid w:val="002136A8"/>
    <w:rsid w:val="00215623"/>
    <w:rsid w:val="00217AA5"/>
    <w:rsid w:val="00217DE5"/>
    <w:rsid w:val="0022503E"/>
    <w:rsid w:val="002261EF"/>
    <w:rsid w:val="00230474"/>
    <w:rsid w:val="002311CB"/>
    <w:rsid w:val="0023361C"/>
    <w:rsid w:val="00244115"/>
    <w:rsid w:val="0025282B"/>
    <w:rsid w:val="00252B82"/>
    <w:rsid w:val="002538B1"/>
    <w:rsid w:val="002544E7"/>
    <w:rsid w:val="00255DF0"/>
    <w:rsid w:val="00255E95"/>
    <w:rsid w:val="00257F64"/>
    <w:rsid w:val="00262EAB"/>
    <w:rsid w:val="00263290"/>
    <w:rsid w:val="002634D8"/>
    <w:rsid w:val="00265107"/>
    <w:rsid w:val="00265D24"/>
    <w:rsid w:val="002667B3"/>
    <w:rsid w:val="00267A14"/>
    <w:rsid w:val="00271ACB"/>
    <w:rsid w:val="00273198"/>
    <w:rsid w:val="002765B9"/>
    <w:rsid w:val="00280F6F"/>
    <w:rsid w:val="00281201"/>
    <w:rsid w:val="002831CC"/>
    <w:rsid w:val="00285674"/>
    <w:rsid w:val="002858D6"/>
    <w:rsid w:val="00293A25"/>
    <w:rsid w:val="00296D33"/>
    <w:rsid w:val="00297D69"/>
    <w:rsid w:val="002A0102"/>
    <w:rsid w:val="002A0559"/>
    <w:rsid w:val="002A38C9"/>
    <w:rsid w:val="002A4AD8"/>
    <w:rsid w:val="002A4F44"/>
    <w:rsid w:val="002B0A83"/>
    <w:rsid w:val="002B0E25"/>
    <w:rsid w:val="002B2928"/>
    <w:rsid w:val="002B7AA3"/>
    <w:rsid w:val="002C16A8"/>
    <w:rsid w:val="002C4338"/>
    <w:rsid w:val="002C753D"/>
    <w:rsid w:val="002D0805"/>
    <w:rsid w:val="002D0A92"/>
    <w:rsid w:val="002D20FB"/>
    <w:rsid w:val="002D256E"/>
    <w:rsid w:val="002D46CE"/>
    <w:rsid w:val="002D4DDE"/>
    <w:rsid w:val="002D53FD"/>
    <w:rsid w:val="002D72B6"/>
    <w:rsid w:val="002E1EE5"/>
    <w:rsid w:val="002E224F"/>
    <w:rsid w:val="002E2F6A"/>
    <w:rsid w:val="002E325E"/>
    <w:rsid w:val="002E5928"/>
    <w:rsid w:val="002E62A0"/>
    <w:rsid w:val="002F178F"/>
    <w:rsid w:val="002F4C52"/>
    <w:rsid w:val="002F5E9E"/>
    <w:rsid w:val="002F79C7"/>
    <w:rsid w:val="00303006"/>
    <w:rsid w:val="00305B6C"/>
    <w:rsid w:val="00310A55"/>
    <w:rsid w:val="00311ADE"/>
    <w:rsid w:val="003133E1"/>
    <w:rsid w:val="003137B8"/>
    <w:rsid w:val="003157AA"/>
    <w:rsid w:val="003211B0"/>
    <w:rsid w:val="00326A77"/>
    <w:rsid w:val="003300D8"/>
    <w:rsid w:val="003304A5"/>
    <w:rsid w:val="003309CC"/>
    <w:rsid w:val="00330C3F"/>
    <w:rsid w:val="003319D3"/>
    <w:rsid w:val="00332A91"/>
    <w:rsid w:val="003341BF"/>
    <w:rsid w:val="003445F9"/>
    <w:rsid w:val="0035004E"/>
    <w:rsid w:val="00356133"/>
    <w:rsid w:val="00357F8F"/>
    <w:rsid w:val="00362F61"/>
    <w:rsid w:val="0036540D"/>
    <w:rsid w:val="00371B3F"/>
    <w:rsid w:val="0037566A"/>
    <w:rsid w:val="003806B5"/>
    <w:rsid w:val="0038361F"/>
    <w:rsid w:val="00385226"/>
    <w:rsid w:val="00397B89"/>
    <w:rsid w:val="003A4353"/>
    <w:rsid w:val="003A4C23"/>
    <w:rsid w:val="003A7BD0"/>
    <w:rsid w:val="003B5208"/>
    <w:rsid w:val="003B7083"/>
    <w:rsid w:val="003C0B62"/>
    <w:rsid w:val="003C1491"/>
    <w:rsid w:val="003C4469"/>
    <w:rsid w:val="003C6E12"/>
    <w:rsid w:val="003C7F9D"/>
    <w:rsid w:val="003D0890"/>
    <w:rsid w:val="003D216E"/>
    <w:rsid w:val="003D30DC"/>
    <w:rsid w:val="003D4425"/>
    <w:rsid w:val="003D4C50"/>
    <w:rsid w:val="003D5785"/>
    <w:rsid w:val="003D6F1D"/>
    <w:rsid w:val="003E1CCA"/>
    <w:rsid w:val="003E2E68"/>
    <w:rsid w:val="003E653C"/>
    <w:rsid w:val="003E7B4D"/>
    <w:rsid w:val="003F17D4"/>
    <w:rsid w:val="003F6DF4"/>
    <w:rsid w:val="0040348F"/>
    <w:rsid w:val="004079F7"/>
    <w:rsid w:val="004121A2"/>
    <w:rsid w:val="00412F9E"/>
    <w:rsid w:val="00413E3C"/>
    <w:rsid w:val="004153A7"/>
    <w:rsid w:val="00421911"/>
    <w:rsid w:val="00421F44"/>
    <w:rsid w:val="00425C27"/>
    <w:rsid w:val="004269CA"/>
    <w:rsid w:val="004309B1"/>
    <w:rsid w:val="00433131"/>
    <w:rsid w:val="00434223"/>
    <w:rsid w:val="00434DC3"/>
    <w:rsid w:val="00442EFC"/>
    <w:rsid w:val="00456720"/>
    <w:rsid w:val="00457B6B"/>
    <w:rsid w:val="00465B6D"/>
    <w:rsid w:val="00475B85"/>
    <w:rsid w:val="00476F1F"/>
    <w:rsid w:val="00477BD3"/>
    <w:rsid w:val="00477C78"/>
    <w:rsid w:val="00487375"/>
    <w:rsid w:val="00487DBE"/>
    <w:rsid w:val="00493F9A"/>
    <w:rsid w:val="00495E45"/>
    <w:rsid w:val="004A4010"/>
    <w:rsid w:val="004A7B8C"/>
    <w:rsid w:val="004B07C7"/>
    <w:rsid w:val="004B4086"/>
    <w:rsid w:val="004B4EDB"/>
    <w:rsid w:val="004B6469"/>
    <w:rsid w:val="004B7054"/>
    <w:rsid w:val="004B787A"/>
    <w:rsid w:val="004C43A7"/>
    <w:rsid w:val="004C4D6F"/>
    <w:rsid w:val="004C7818"/>
    <w:rsid w:val="004D3806"/>
    <w:rsid w:val="004D3E3B"/>
    <w:rsid w:val="004D4FAF"/>
    <w:rsid w:val="004D593D"/>
    <w:rsid w:val="004D736C"/>
    <w:rsid w:val="004D7BEB"/>
    <w:rsid w:val="004E7217"/>
    <w:rsid w:val="004F4316"/>
    <w:rsid w:val="004F5E6A"/>
    <w:rsid w:val="004F7112"/>
    <w:rsid w:val="00504925"/>
    <w:rsid w:val="005060E8"/>
    <w:rsid w:val="00510768"/>
    <w:rsid w:val="005128B1"/>
    <w:rsid w:val="00515294"/>
    <w:rsid w:val="00515BB7"/>
    <w:rsid w:val="00521212"/>
    <w:rsid w:val="005225E1"/>
    <w:rsid w:val="00522E0D"/>
    <w:rsid w:val="00525BE2"/>
    <w:rsid w:val="00532E50"/>
    <w:rsid w:val="00534C41"/>
    <w:rsid w:val="00535E64"/>
    <w:rsid w:val="00540EC2"/>
    <w:rsid w:val="00545A80"/>
    <w:rsid w:val="00546698"/>
    <w:rsid w:val="00546841"/>
    <w:rsid w:val="00551CAD"/>
    <w:rsid w:val="0055208D"/>
    <w:rsid w:val="0055261B"/>
    <w:rsid w:val="00563EEB"/>
    <w:rsid w:val="0056506A"/>
    <w:rsid w:val="00567F19"/>
    <w:rsid w:val="00567F89"/>
    <w:rsid w:val="005735CA"/>
    <w:rsid w:val="005758AA"/>
    <w:rsid w:val="00576034"/>
    <w:rsid w:val="005769AE"/>
    <w:rsid w:val="00577669"/>
    <w:rsid w:val="00577C52"/>
    <w:rsid w:val="00580A7D"/>
    <w:rsid w:val="0058366E"/>
    <w:rsid w:val="005869E0"/>
    <w:rsid w:val="005876F3"/>
    <w:rsid w:val="00587CAE"/>
    <w:rsid w:val="005922A0"/>
    <w:rsid w:val="005934C7"/>
    <w:rsid w:val="0059491B"/>
    <w:rsid w:val="00597C52"/>
    <w:rsid w:val="005A0835"/>
    <w:rsid w:val="005A2D5C"/>
    <w:rsid w:val="005A4654"/>
    <w:rsid w:val="005B259C"/>
    <w:rsid w:val="005B2AD8"/>
    <w:rsid w:val="005C3132"/>
    <w:rsid w:val="005C3D57"/>
    <w:rsid w:val="005D40CD"/>
    <w:rsid w:val="005E2C68"/>
    <w:rsid w:val="005E3352"/>
    <w:rsid w:val="005E48EB"/>
    <w:rsid w:val="005F0895"/>
    <w:rsid w:val="005F6339"/>
    <w:rsid w:val="006045FA"/>
    <w:rsid w:val="00604F41"/>
    <w:rsid w:val="00605090"/>
    <w:rsid w:val="00606790"/>
    <w:rsid w:val="00610E91"/>
    <w:rsid w:val="00620B08"/>
    <w:rsid w:val="006218B1"/>
    <w:rsid w:val="00622836"/>
    <w:rsid w:val="006362AE"/>
    <w:rsid w:val="006365C4"/>
    <w:rsid w:val="00642640"/>
    <w:rsid w:val="00642B78"/>
    <w:rsid w:val="006504E7"/>
    <w:rsid w:val="006506E1"/>
    <w:rsid w:val="006541FB"/>
    <w:rsid w:val="00656F4A"/>
    <w:rsid w:val="00662391"/>
    <w:rsid w:val="00666ED3"/>
    <w:rsid w:val="00671947"/>
    <w:rsid w:val="00672689"/>
    <w:rsid w:val="00672B44"/>
    <w:rsid w:val="00673A6B"/>
    <w:rsid w:val="00673C7B"/>
    <w:rsid w:val="00683D49"/>
    <w:rsid w:val="00684B6C"/>
    <w:rsid w:val="00687F34"/>
    <w:rsid w:val="006901EA"/>
    <w:rsid w:val="00690682"/>
    <w:rsid w:val="006A6561"/>
    <w:rsid w:val="006B3EF3"/>
    <w:rsid w:val="006B7300"/>
    <w:rsid w:val="006B74B5"/>
    <w:rsid w:val="006C4385"/>
    <w:rsid w:val="006C4AAA"/>
    <w:rsid w:val="006C5C65"/>
    <w:rsid w:val="006C5D0E"/>
    <w:rsid w:val="006C5D9A"/>
    <w:rsid w:val="006D24EA"/>
    <w:rsid w:val="006D56E7"/>
    <w:rsid w:val="006E1DB4"/>
    <w:rsid w:val="006E35AE"/>
    <w:rsid w:val="006E4028"/>
    <w:rsid w:val="006E40B8"/>
    <w:rsid w:val="006E7BF8"/>
    <w:rsid w:val="006F0BEF"/>
    <w:rsid w:val="006F10EA"/>
    <w:rsid w:val="006F1D4A"/>
    <w:rsid w:val="006F2C7C"/>
    <w:rsid w:val="006F5644"/>
    <w:rsid w:val="006F66D2"/>
    <w:rsid w:val="007073C6"/>
    <w:rsid w:val="007143C5"/>
    <w:rsid w:val="00723974"/>
    <w:rsid w:val="00723EE7"/>
    <w:rsid w:val="007249FE"/>
    <w:rsid w:val="00724E3D"/>
    <w:rsid w:val="007330DB"/>
    <w:rsid w:val="00733F25"/>
    <w:rsid w:val="00734175"/>
    <w:rsid w:val="007378D4"/>
    <w:rsid w:val="00745EB5"/>
    <w:rsid w:val="00752928"/>
    <w:rsid w:val="007534F7"/>
    <w:rsid w:val="0075702C"/>
    <w:rsid w:val="00763959"/>
    <w:rsid w:val="00770171"/>
    <w:rsid w:val="00770BBF"/>
    <w:rsid w:val="007754C8"/>
    <w:rsid w:val="00777DC7"/>
    <w:rsid w:val="0078041A"/>
    <w:rsid w:val="00784D3B"/>
    <w:rsid w:val="00790358"/>
    <w:rsid w:val="00790907"/>
    <w:rsid w:val="0079197D"/>
    <w:rsid w:val="007933BE"/>
    <w:rsid w:val="007A227F"/>
    <w:rsid w:val="007A542D"/>
    <w:rsid w:val="007A6A46"/>
    <w:rsid w:val="007A7B7E"/>
    <w:rsid w:val="007A7D27"/>
    <w:rsid w:val="007B18FF"/>
    <w:rsid w:val="007B40C8"/>
    <w:rsid w:val="007B732D"/>
    <w:rsid w:val="007C0538"/>
    <w:rsid w:val="007C1A24"/>
    <w:rsid w:val="007C3CFB"/>
    <w:rsid w:val="007C4592"/>
    <w:rsid w:val="007C53B3"/>
    <w:rsid w:val="007C7D07"/>
    <w:rsid w:val="007D0BE1"/>
    <w:rsid w:val="007D103B"/>
    <w:rsid w:val="007D59B2"/>
    <w:rsid w:val="007D5A2D"/>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20DEE"/>
    <w:rsid w:val="00823836"/>
    <w:rsid w:val="0082414C"/>
    <w:rsid w:val="0082757D"/>
    <w:rsid w:val="00833535"/>
    <w:rsid w:val="0083464D"/>
    <w:rsid w:val="00834AC1"/>
    <w:rsid w:val="0084014F"/>
    <w:rsid w:val="00847A4E"/>
    <w:rsid w:val="00854B95"/>
    <w:rsid w:val="00870A74"/>
    <w:rsid w:val="00872049"/>
    <w:rsid w:val="00872339"/>
    <w:rsid w:val="00872B21"/>
    <w:rsid w:val="0087423C"/>
    <w:rsid w:val="00874C01"/>
    <w:rsid w:val="00880AD3"/>
    <w:rsid w:val="0088462C"/>
    <w:rsid w:val="008864F4"/>
    <w:rsid w:val="00886F74"/>
    <w:rsid w:val="008878BD"/>
    <w:rsid w:val="00892B3E"/>
    <w:rsid w:val="00892BA2"/>
    <w:rsid w:val="008A2212"/>
    <w:rsid w:val="008A36B2"/>
    <w:rsid w:val="008A4D0D"/>
    <w:rsid w:val="008A6166"/>
    <w:rsid w:val="008A6556"/>
    <w:rsid w:val="008A6666"/>
    <w:rsid w:val="008B31D5"/>
    <w:rsid w:val="008B3592"/>
    <w:rsid w:val="008C0E4F"/>
    <w:rsid w:val="008C1430"/>
    <w:rsid w:val="008C347B"/>
    <w:rsid w:val="008D3EFA"/>
    <w:rsid w:val="008D5603"/>
    <w:rsid w:val="008D68CC"/>
    <w:rsid w:val="008D731B"/>
    <w:rsid w:val="008E223C"/>
    <w:rsid w:val="008E3D64"/>
    <w:rsid w:val="008E3DE7"/>
    <w:rsid w:val="008E53B4"/>
    <w:rsid w:val="008E53B9"/>
    <w:rsid w:val="008F0E31"/>
    <w:rsid w:val="008F3D13"/>
    <w:rsid w:val="008F3DC9"/>
    <w:rsid w:val="008F4BDF"/>
    <w:rsid w:val="0090548E"/>
    <w:rsid w:val="00912DDF"/>
    <w:rsid w:val="00913DC3"/>
    <w:rsid w:val="0091710E"/>
    <w:rsid w:val="00917442"/>
    <w:rsid w:val="00921AAE"/>
    <w:rsid w:val="00923118"/>
    <w:rsid w:val="00924945"/>
    <w:rsid w:val="009341C4"/>
    <w:rsid w:val="00936FF3"/>
    <w:rsid w:val="00941504"/>
    <w:rsid w:val="009452AB"/>
    <w:rsid w:val="00951F19"/>
    <w:rsid w:val="00956464"/>
    <w:rsid w:val="00960A16"/>
    <w:rsid w:val="00971DED"/>
    <w:rsid w:val="00971FEE"/>
    <w:rsid w:val="0097450A"/>
    <w:rsid w:val="009760B0"/>
    <w:rsid w:val="0097736C"/>
    <w:rsid w:val="00977686"/>
    <w:rsid w:val="00993033"/>
    <w:rsid w:val="009934D6"/>
    <w:rsid w:val="00993C65"/>
    <w:rsid w:val="00994BE6"/>
    <w:rsid w:val="00996136"/>
    <w:rsid w:val="009A0B0F"/>
    <w:rsid w:val="009A6283"/>
    <w:rsid w:val="009A709A"/>
    <w:rsid w:val="009B3925"/>
    <w:rsid w:val="009C1108"/>
    <w:rsid w:val="009C3D6F"/>
    <w:rsid w:val="009C6D6E"/>
    <w:rsid w:val="009C7854"/>
    <w:rsid w:val="009C7F64"/>
    <w:rsid w:val="009D321C"/>
    <w:rsid w:val="009D3C74"/>
    <w:rsid w:val="009D5BAB"/>
    <w:rsid w:val="009D5C15"/>
    <w:rsid w:val="009D737C"/>
    <w:rsid w:val="009E1066"/>
    <w:rsid w:val="009E3071"/>
    <w:rsid w:val="009E394E"/>
    <w:rsid w:val="009E5CCE"/>
    <w:rsid w:val="009E7333"/>
    <w:rsid w:val="009F669A"/>
    <w:rsid w:val="009F7E3B"/>
    <w:rsid w:val="00A06393"/>
    <w:rsid w:val="00A11C44"/>
    <w:rsid w:val="00A14299"/>
    <w:rsid w:val="00A14DF1"/>
    <w:rsid w:val="00A17A26"/>
    <w:rsid w:val="00A24EE1"/>
    <w:rsid w:val="00A252FC"/>
    <w:rsid w:val="00A259A0"/>
    <w:rsid w:val="00A26721"/>
    <w:rsid w:val="00A27B76"/>
    <w:rsid w:val="00A40D0B"/>
    <w:rsid w:val="00A43A9F"/>
    <w:rsid w:val="00A454C8"/>
    <w:rsid w:val="00A46DF3"/>
    <w:rsid w:val="00A4758B"/>
    <w:rsid w:val="00A50367"/>
    <w:rsid w:val="00A52EDE"/>
    <w:rsid w:val="00A55235"/>
    <w:rsid w:val="00A556AC"/>
    <w:rsid w:val="00A561F2"/>
    <w:rsid w:val="00A578CE"/>
    <w:rsid w:val="00A617DF"/>
    <w:rsid w:val="00A72545"/>
    <w:rsid w:val="00A76ADD"/>
    <w:rsid w:val="00A77494"/>
    <w:rsid w:val="00A77548"/>
    <w:rsid w:val="00A7765D"/>
    <w:rsid w:val="00A82FEB"/>
    <w:rsid w:val="00A96AD3"/>
    <w:rsid w:val="00AA0CF2"/>
    <w:rsid w:val="00AA6C65"/>
    <w:rsid w:val="00AB255F"/>
    <w:rsid w:val="00AC334A"/>
    <w:rsid w:val="00AC361E"/>
    <w:rsid w:val="00AC3BE4"/>
    <w:rsid w:val="00AC50DD"/>
    <w:rsid w:val="00AC5C3D"/>
    <w:rsid w:val="00AD133D"/>
    <w:rsid w:val="00AD4882"/>
    <w:rsid w:val="00AD61D9"/>
    <w:rsid w:val="00AD61EB"/>
    <w:rsid w:val="00AD6420"/>
    <w:rsid w:val="00AD7E75"/>
    <w:rsid w:val="00AD7F0C"/>
    <w:rsid w:val="00AE0AF9"/>
    <w:rsid w:val="00AE4676"/>
    <w:rsid w:val="00AF4F81"/>
    <w:rsid w:val="00AF525E"/>
    <w:rsid w:val="00AF68BB"/>
    <w:rsid w:val="00AF7707"/>
    <w:rsid w:val="00B017FC"/>
    <w:rsid w:val="00B036EB"/>
    <w:rsid w:val="00B063FC"/>
    <w:rsid w:val="00B06662"/>
    <w:rsid w:val="00B101EC"/>
    <w:rsid w:val="00B168B5"/>
    <w:rsid w:val="00B17044"/>
    <w:rsid w:val="00B24024"/>
    <w:rsid w:val="00B25727"/>
    <w:rsid w:val="00B27FF7"/>
    <w:rsid w:val="00B30C3F"/>
    <w:rsid w:val="00B320A2"/>
    <w:rsid w:val="00B32C97"/>
    <w:rsid w:val="00B3482B"/>
    <w:rsid w:val="00B40267"/>
    <w:rsid w:val="00B41565"/>
    <w:rsid w:val="00B42FA1"/>
    <w:rsid w:val="00B44643"/>
    <w:rsid w:val="00B460A9"/>
    <w:rsid w:val="00B5136E"/>
    <w:rsid w:val="00B53F81"/>
    <w:rsid w:val="00B54D71"/>
    <w:rsid w:val="00B56431"/>
    <w:rsid w:val="00B60B64"/>
    <w:rsid w:val="00B72500"/>
    <w:rsid w:val="00B75162"/>
    <w:rsid w:val="00B872B6"/>
    <w:rsid w:val="00B879A5"/>
    <w:rsid w:val="00B90D09"/>
    <w:rsid w:val="00B950A0"/>
    <w:rsid w:val="00B97ADF"/>
    <w:rsid w:val="00BA10DB"/>
    <w:rsid w:val="00BA61B1"/>
    <w:rsid w:val="00BA71A4"/>
    <w:rsid w:val="00BA77AD"/>
    <w:rsid w:val="00BB303D"/>
    <w:rsid w:val="00BC1055"/>
    <w:rsid w:val="00BC24A2"/>
    <w:rsid w:val="00BC2DB1"/>
    <w:rsid w:val="00BC48A9"/>
    <w:rsid w:val="00BC620B"/>
    <w:rsid w:val="00BD2027"/>
    <w:rsid w:val="00BD2F51"/>
    <w:rsid w:val="00BD2FEB"/>
    <w:rsid w:val="00BD4278"/>
    <w:rsid w:val="00BE47DD"/>
    <w:rsid w:val="00BE660C"/>
    <w:rsid w:val="00BF1C3F"/>
    <w:rsid w:val="00BF3AA6"/>
    <w:rsid w:val="00BF588A"/>
    <w:rsid w:val="00BF5C60"/>
    <w:rsid w:val="00BF6CCE"/>
    <w:rsid w:val="00C0164D"/>
    <w:rsid w:val="00C03DB2"/>
    <w:rsid w:val="00C05DE1"/>
    <w:rsid w:val="00C068BD"/>
    <w:rsid w:val="00C06D03"/>
    <w:rsid w:val="00C1000F"/>
    <w:rsid w:val="00C1052C"/>
    <w:rsid w:val="00C1131B"/>
    <w:rsid w:val="00C11B62"/>
    <w:rsid w:val="00C156FF"/>
    <w:rsid w:val="00C16A31"/>
    <w:rsid w:val="00C22C32"/>
    <w:rsid w:val="00C25232"/>
    <w:rsid w:val="00C25874"/>
    <w:rsid w:val="00C31A81"/>
    <w:rsid w:val="00C320B1"/>
    <w:rsid w:val="00C37E8F"/>
    <w:rsid w:val="00C46748"/>
    <w:rsid w:val="00C47772"/>
    <w:rsid w:val="00C57FDC"/>
    <w:rsid w:val="00C6029A"/>
    <w:rsid w:val="00C60B27"/>
    <w:rsid w:val="00C62253"/>
    <w:rsid w:val="00C655DF"/>
    <w:rsid w:val="00C678D2"/>
    <w:rsid w:val="00C7380A"/>
    <w:rsid w:val="00C740B0"/>
    <w:rsid w:val="00C82309"/>
    <w:rsid w:val="00C8496B"/>
    <w:rsid w:val="00C85D31"/>
    <w:rsid w:val="00C86B54"/>
    <w:rsid w:val="00C8726E"/>
    <w:rsid w:val="00C920D6"/>
    <w:rsid w:val="00C94C02"/>
    <w:rsid w:val="00C94D2C"/>
    <w:rsid w:val="00C94F2A"/>
    <w:rsid w:val="00C963A6"/>
    <w:rsid w:val="00C96CAD"/>
    <w:rsid w:val="00CA1F32"/>
    <w:rsid w:val="00CA2937"/>
    <w:rsid w:val="00CA54C6"/>
    <w:rsid w:val="00CB2247"/>
    <w:rsid w:val="00CB5956"/>
    <w:rsid w:val="00CB5C81"/>
    <w:rsid w:val="00CB7218"/>
    <w:rsid w:val="00CB78F1"/>
    <w:rsid w:val="00CC0C1F"/>
    <w:rsid w:val="00CC2D6C"/>
    <w:rsid w:val="00CC560B"/>
    <w:rsid w:val="00CC58EB"/>
    <w:rsid w:val="00CC63DF"/>
    <w:rsid w:val="00CE3592"/>
    <w:rsid w:val="00CE4E8E"/>
    <w:rsid w:val="00CE68F8"/>
    <w:rsid w:val="00CE7745"/>
    <w:rsid w:val="00CF03BC"/>
    <w:rsid w:val="00CF1070"/>
    <w:rsid w:val="00CF1E3B"/>
    <w:rsid w:val="00CF410D"/>
    <w:rsid w:val="00CF58A3"/>
    <w:rsid w:val="00CF7AF3"/>
    <w:rsid w:val="00D01636"/>
    <w:rsid w:val="00D03825"/>
    <w:rsid w:val="00D04EA7"/>
    <w:rsid w:val="00D11B8E"/>
    <w:rsid w:val="00D12E55"/>
    <w:rsid w:val="00D14345"/>
    <w:rsid w:val="00D261BB"/>
    <w:rsid w:val="00D332A1"/>
    <w:rsid w:val="00D33CC8"/>
    <w:rsid w:val="00D3477B"/>
    <w:rsid w:val="00D35D5F"/>
    <w:rsid w:val="00D41879"/>
    <w:rsid w:val="00D41DB4"/>
    <w:rsid w:val="00D453D2"/>
    <w:rsid w:val="00D47620"/>
    <w:rsid w:val="00D50D4F"/>
    <w:rsid w:val="00D524AD"/>
    <w:rsid w:val="00D548E8"/>
    <w:rsid w:val="00D62DBB"/>
    <w:rsid w:val="00D6349E"/>
    <w:rsid w:val="00D64115"/>
    <w:rsid w:val="00D6465F"/>
    <w:rsid w:val="00D65036"/>
    <w:rsid w:val="00D65CF9"/>
    <w:rsid w:val="00D66461"/>
    <w:rsid w:val="00D66F7B"/>
    <w:rsid w:val="00D71619"/>
    <w:rsid w:val="00D71F30"/>
    <w:rsid w:val="00D72714"/>
    <w:rsid w:val="00D779A0"/>
    <w:rsid w:val="00D904CE"/>
    <w:rsid w:val="00D93D7F"/>
    <w:rsid w:val="00D955EB"/>
    <w:rsid w:val="00D96481"/>
    <w:rsid w:val="00D97139"/>
    <w:rsid w:val="00DA00FA"/>
    <w:rsid w:val="00DA4F72"/>
    <w:rsid w:val="00DA7FDF"/>
    <w:rsid w:val="00DB1F94"/>
    <w:rsid w:val="00DB2237"/>
    <w:rsid w:val="00DB312A"/>
    <w:rsid w:val="00DB3ED9"/>
    <w:rsid w:val="00DB7266"/>
    <w:rsid w:val="00DC2BEF"/>
    <w:rsid w:val="00DC3A56"/>
    <w:rsid w:val="00DC4347"/>
    <w:rsid w:val="00DD0DCF"/>
    <w:rsid w:val="00DD23B2"/>
    <w:rsid w:val="00DD5530"/>
    <w:rsid w:val="00DD68C0"/>
    <w:rsid w:val="00DD6F3F"/>
    <w:rsid w:val="00DE035C"/>
    <w:rsid w:val="00DE21F9"/>
    <w:rsid w:val="00DE51F7"/>
    <w:rsid w:val="00DF0F1C"/>
    <w:rsid w:val="00DF14D5"/>
    <w:rsid w:val="00E02A8D"/>
    <w:rsid w:val="00E053F6"/>
    <w:rsid w:val="00E0606E"/>
    <w:rsid w:val="00E06861"/>
    <w:rsid w:val="00E1043D"/>
    <w:rsid w:val="00E11D04"/>
    <w:rsid w:val="00E137F0"/>
    <w:rsid w:val="00E14E82"/>
    <w:rsid w:val="00E1652E"/>
    <w:rsid w:val="00E2196B"/>
    <w:rsid w:val="00E23E06"/>
    <w:rsid w:val="00E30249"/>
    <w:rsid w:val="00E32E7E"/>
    <w:rsid w:val="00E3430C"/>
    <w:rsid w:val="00E34925"/>
    <w:rsid w:val="00E53101"/>
    <w:rsid w:val="00E53B12"/>
    <w:rsid w:val="00E5550A"/>
    <w:rsid w:val="00E71C37"/>
    <w:rsid w:val="00E74378"/>
    <w:rsid w:val="00E74EB7"/>
    <w:rsid w:val="00E76B77"/>
    <w:rsid w:val="00E770F6"/>
    <w:rsid w:val="00E84AE2"/>
    <w:rsid w:val="00E87142"/>
    <w:rsid w:val="00E91A00"/>
    <w:rsid w:val="00E950A0"/>
    <w:rsid w:val="00E95B66"/>
    <w:rsid w:val="00EA27DA"/>
    <w:rsid w:val="00EA5250"/>
    <w:rsid w:val="00EA6099"/>
    <w:rsid w:val="00EB0749"/>
    <w:rsid w:val="00EB15C6"/>
    <w:rsid w:val="00EB2BCA"/>
    <w:rsid w:val="00EB5BF3"/>
    <w:rsid w:val="00EC13F9"/>
    <w:rsid w:val="00EC2009"/>
    <w:rsid w:val="00EC3990"/>
    <w:rsid w:val="00ED2BEC"/>
    <w:rsid w:val="00ED2C5D"/>
    <w:rsid w:val="00ED651E"/>
    <w:rsid w:val="00EE1B35"/>
    <w:rsid w:val="00EE2D63"/>
    <w:rsid w:val="00EE4257"/>
    <w:rsid w:val="00EE6E3B"/>
    <w:rsid w:val="00EF02CF"/>
    <w:rsid w:val="00EF2DD1"/>
    <w:rsid w:val="00EF3F66"/>
    <w:rsid w:val="00EF7606"/>
    <w:rsid w:val="00EF7A8A"/>
    <w:rsid w:val="00EF7FD7"/>
    <w:rsid w:val="00F03828"/>
    <w:rsid w:val="00F04853"/>
    <w:rsid w:val="00F05F17"/>
    <w:rsid w:val="00F06A28"/>
    <w:rsid w:val="00F123A6"/>
    <w:rsid w:val="00F13B62"/>
    <w:rsid w:val="00F14027"/>
    <w:rsid w:val="00F27B3D"/>
    <w:rsid w:val="00F27C34"/>
    <w:rsid w:val="00F32023"/>
    <w:rsid w:val="00F3220F"/>
    <w:rsid w:val="00F3363A"/>
    <w:rsid w:val="00F35F87"/>
    <w:rsid w:val="00F4191F"/>
    <w:rsid w:val="00F4520A"/>
    <w:rsid w:val="00F4744C"/>
    <w:rsid w:val="00F50002"/>
    <w:rsid w:val="00F529C5"/>
    <w:rsid w:val="00F52FE9"/>
    <w:rsid w:val="00F553BF"/>
    <w:rsid w:val="00F6222A"/>
    <w:rsid w:val="00F63806"/>
    <w:rsid w:val="00F63B74"/>
    <w:rsid w:val="00F701A9"/>
    <w:rsid w:val="00F81BC1"/>
    <w:rsid w:val="00F85E81"/>
    <w:rsid w:val="00F877AA"/>
    <w:rsid w:val="00F905C4"/>
    <w:rsid w:val="00F928CA"/>
    <w:rsid w:val="00FA3CC8"/>
    <w:rsid w:val="00FA3FF0"/>
    <w:rsid w:val="00FA56F8"/>
    <w:rsid w:val="00FB25B1"/>
    <w:rsid w:val="00FB28C5"/>
    <w:rsid w:val="00FB5CF1"/>
    <w:rsid w:val="00FC046C"/>
    <w:rsid w:val="00FC14B7"/>
    <w:rsid w:val="00FC410F"/>
    <w:rsid w:val="00FC4C55"/>
    <w:rsid w:val="00FC560F"/>
    <w:rsid w:val="00FD042A"/>
    <w:rsid w:val="00FD0525"/>
    <w:rsid w:val="00FD6845"/>
    <w:rsid w:val="00FE16BA"/>
    <w:rsid w:val="00FE196C"/>
    <w:rsid w:val="00FE3587"/>
    <w:rsid w:val="00FE3DF5"/>
    <w:rsid w:val="00FE4E1E"/>
    <w:rsid w:val="00FE5DA8"/>
    <w:rsid w:val="00FE7D30"/>
    <w:rsid w:val="00FF133E"/>
    <w:rsid w:val="00FF27B6"/>
    <w:rsid w:val="00FF2E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BD0AC8"/>
  <w15:docId w15:val="{7DE3A9BB-8929-4BE7-87A1-4EBEBFE9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link w:val="NCEAL2headingChar"/>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uiPriority w:val="99"/>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paragraph" w:customStyle="1" w:styleId="NCEAbodytextinsertion">
    <w:name w:val="NCEA bodytext insertion"/>
    <w:basedOn w:val="NCEAbodytext"/>
    <w:link w:val="NCEAbodytextinsertionChar"/>
    <w:rsid w:val="00993033"/>
    <w:rPr>
      <w:rFonts w:cs="Times New Roman"/>
      <w:color w:val="666699"/>
    </w:rPr>
  </w:style>
  <w:style w:type="character" w:customStyle="1" w:styleId="NCEAbodytextinsertionChar">
    <w:name w:val="NCEA bodytext insertion Char"/>
    <w:link w:val="NCEAbodytextinsertion"/>
    <w:rsid w:val="00993033"/>
    <w:rPr>
      <w:rFonts w:ascii="Arial" w:eastAsia="Times New Roman" w:hAnsi="Arial"/>
      <w:color w:val="666699"/>
      <w:sz w:val="22"/>
      <w:lang w:eastAsia="en-NZ"/>
    </w:rPr>
  </w:style>
  <w:style w:type="character" w:customStyle="1" w:styleId="NCEAbodytextChar">
    <w:name w:val="NCEA bodytext Char"/>
    <w:link w:val="NCEAbodytext"/>
    <w:uiPriority w:val="99"/>
    <w:rsid w:val="008B3592"/>
    <w:rPr>
      <w:rFonts w:ascii="Arial" w:eastAsia="Times New Roman" w:hAnsi="Arial" w:cs="Arial"/>
      <w:sz w:val="22"/>
      <w:lang w:eastAsia="en-NZ"/>
    </w:rPr>
  </w:style>
  <w:style w:type="paragraph" w:customStyle="1" w:styleId="NCEAbodytextbold">
    <w:name w:val="NCEA bodytext bold"/>
    <w:basedOn w:val="NCEAbodytext"/>
    <w:link w:val="NCEAbodytextboldChar"/>
    <w:rsid w:val="0075702C"/>
    <w:rPr>
      <w:b/>
      <w:bCs/>
    </w:rPr>
  </w:style>
  <w:style w:type="character" w:customStyle="1" w:styleId="NCEAbodytextboldChar">
    <w:name w:val="NCEA bodytext bold Char"/>
    <w:link w:val="NCEAbodytextbold"/>
    <w:rsid w:val="0075702C"/>
    <w:rPr>
      <w:rFonts w:ascii="Arial" w:eastAsia="Times New Roman" w:hAnsi="Arial" w:cs="Arial"/>
      <w:b/>
      <w:bCs/>
      <w:sz w:val="22"/>
      <w:lang w:eastAsia="en-NZ"/>
    </w:rPr>
  </w:style>
  <w:style w:type="character" w:customStyle="1" w:styleId="NCEAL2headingChar">
    <w:name w:val="NCEA L2 heading Char"/>
    <w:link w:val="NCEAL2heading"/>
    <w:rsid w:val="00CC58EB"/>
    <w:rPr>
      <w:rFonts w:ascii="Arial" w:eastAsia="Times New Roman" w:hAnsi="Arial" w:cs="Arial"/>
      <w:b/>
      <w:sz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chlink.org.nz/curriculum-support/papers/practice/brief-dev/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chnology.tki.org.nz/Curriculum-Support/Explanatory-Papers/Technological-Practice/Brief-Develop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324D"/>
    <w:rsid w:val="000376C7"/>
    <w:rsid w:val="0009001E"/>
    <w:rsid w:val="000C15F3"/>
    <w:rsid w:val="000F7B0E"/>
    <w:rsid w:val="001434F1"/>
    <w:rsid w:val="00160C50"/>
    <w:rsid w:val="00170AE8"/>
    <w:rsid w:val="001C70B8"/>
    <w:rsid w:val="002224AA"/>
    <w:rsid w:val="002737F6"/>
    <w:rsid w:val="00275224"/>
    <w:rsid w:val="002A07F9"/>
    <w:rsid w:val="002A4936"/>
    <w:rsid w:val="003260E0"/>
    <w:rsid w:val="0034366C"/>
    <w:rsid w:val="00351B4E"/>
    <w:rsid w:val="003A09E9"/>
    <w:rsid w:val="003A0E16"/>
    <w:rsid w:val="003D7123"/>
    <w:rsid w:val="003F2FE0"/>
    <w:rsid w:val="004308B9"/>
    <w:rsid w:val="00435A13"/>
    <w:rsid w:val="00474B7B"/>
    <w:rsid w:val="00482A1D"/>
    <w:rsid w:val="004D1B47"/>
    <w:rsid w:val="004D70E1"/>
    <w:rsid w:val="00505143"/>
    <w:rsid w:val="00506B7D"/>
    <w:rsid w:val="00531FCB"/>
    <w:rsid w:val="005476E0"/>
    <w:rsid w:val="00561817"/>
    <w:rsid w:val="00566E26"/>
    <w:rsid w:val="00586480"/>
    <w:rsid w:val="005A1DF8"/>
    <w:rsid w:val="005F7178"/>
    <w:rsid w:val="00601EDD"/>
    <w:rsid w:val="0061395A"/>
    <w:rsid w:val="006160E9"/>
    <w:rsid w:val="00635360"/>
    <w:rsid w:val="00655B1D"/>
    <w:rsid w:val="006760F0"/>
    <w:rsid w:val="006822DA"/>
    <w:rsid w:val="006C32F0"/>
    <w:rsid w:val="00710730"/>
    <w:rsid w:val="00763C0A"/>
    <w:rsid w:val="007753CB"/>
    <w:rsid w:val="007874BA"/>
    <w:rsid w:val="007A4217"/>
    <w:rsid w:val="007C1166"/>
    <w:rsid w:val="0085172C"/>
    <w:rsid w:val="00865397"/>
    <w:rsid w:val="008F4214"/>
    <w:rsid w:val="008F4E96"/>
    <w:rsid w:val="00902637"/>
    <w:rsid w:val="0090602C"/>
    <w:rsid w:val="00906413"/>
    <w:rsid w:val="00921372"/>
    <w:rsid w:val="00923C08"/>
    <w:rsid w:val="00942AF5"/>
    <w:rsid w:val="00962597"/>
    <w:rsid w:val="00981BEB"/>
    <w:rsid w:val="009C44E2"/>
    <w:rsid w:val="009F1F7C"/>
    <w:rsid w:val="00A22132"/>
    <w:rsid w:val="00A41994"/>
    <w:rsid w:val="00A56EA3"/>
    <w:rsid w:val="00A83AA4"/>
    <w:rsid w:val="00AB0F4F"/>
    <w:rsid w:val="00AB6E1F"/>
    <w:rsid w:val="00AC4CD1"/>
    <w:rsid w:val="00B13246"/>
    <w:rsid w:val="00B539F5"/>
    <w:rsid w:val="00B818E2"/>
    <w:rsid w:val="00B87ED1"/>
    <w:rsid w:val="00BA0A49"/>
    <w:rsid w:val="00BB2C5F"/>
    <w:rsid w:val="00BD010D"/>
    <w:rsid w:val="00BD3521"/>
    <w:rsid w:val="00BE15DF"/>
    <w:rsid w:val="00C020BD"/>
    <w:rsid w:val="00C17C59"/>
    <w:rsid w:val="00C547E3"/>
    <w:rsid w:val="00C75E79"/>
    <w:rsid w:val="00CD1C2E"/>
    <w:rsid w:val="00CE29A9"/>
    <w:rsid w:val="00D007DF"/>
    <w:rsid w:val="00D038AF"/>
    <w:rsid w:val="00D05161"/>
    <w:rsid w:val="00D1221A"/>
    <w:rsid w:val="00D13118"/>
    <w:rsid w:val="00D134A7"/>
    <w:rsid w:val="00D313C9"/>
    <w:rsid w:val="00D43F49"/>
    <w:rsid w:val="00D61E7A"/>
    <w:rsid w:val="00D664FE"/>
    <w:rsid w:val="00D80684"/>
    <w:rsid w:val="00DB7D60"/>
    <w:rsid w:val="00E12BD6"/>
    <w:rsid w:val="00E23E06"/>
    <w:rsid w:val="00E4222A"/>
    <w:rsid w:val="00E76ACC"/>
    <w:rsid w:val="00E8737F"/>
    <w:rsid w:val="00EA64C7"/>
    <w:rsid w:val="00EB2342"/>
    <w:rsid w:val="00ED4005"/>
    <w:rsid w:val="00ED648B"/>
    <w:rsid w:val="00EE39C8"/>
    <w:rsid w:val="00EE3BBB"/>
    <w:rsid w:val="00EE56B3"/>
    <w:rsid w:val="00F27A4B"/>
    <w:rsid w:val="00F3083B"/>
    <w:rsid w:val="00F5774D"/>
    <w:rsid w:val="00F639A3"/>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1A2B-A3B3-44B9-A250-94980462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Generic Technology 1.1</dc:subject>
  <dc:creator>Ministry of Education</dc:creator>
  <cp:lastModifiedBy>Donna Leckie</cp:lastModifiedBy>
  <cp:revision>2</cp:revision>
  <cp:lastPrinted>2013-02-11T02:30:00Z</cp:lastPrinted>
  <dcterms:created xsi:type="dcterms:W3CDTF">2025-01-16T20:44:00Z</dcterms:created>
  <dcterms:modified xsi:type="dcterms:W3CDTF">2025-01-16T20:44:00Z</dcterms:modified>
</cp:coreProperties>
</file>